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7BD0" w14:textId="7F83EB7B" w:rsidR="00661C59" w:rsidRPr="002121FB" w:rsidRDefault="00661C59" w:rsidP="008560A3">
      <w:pPr>
        <w:jc w:val="both"/>
        <w:rPr>
          <w:rFonts w:ascii="Times New Roman" w:hAnsi="Times New Roman" w:cs="Times New Roman"/>
          <w:sz w:val="24"/>
          <w:szCs w:val="24"/>
        </w:rPr>
      </w:pPr>
      <w:r w:rsidRPr="002121FB">
        <w:rPr>
          <w:rFonts w:ascii="Times New Roman" w:hAnsi="Times New Roman" w:cs="Times New Roman"/>
          <w:sz w:val="24"/>
          <w:szCs w:val="24"/>
        </w:rPr>
        <w:t>На основу члана 240.</w:t>
      </w:r>
      <w:r w:rsidR="002121FB">
        <w:rPr>
          <w:rFonts w:ascii="Times New Roman" w:hAnsi="Times New Roman" w:cs="Times New Roman"/>
          <w:sz w:val="24"/>
          <w:szCs w:val="24"/>
        </w:rPr>
        <w:t xml:space="preserve"> </w:t>
      </w:r>
      <w:r w:rsidRPr="002121FB">
        <w:rPr>
          <w:rFonts w:ascii="Times New Roman" w:hAnsi="Times New Roman" w:cs="Times New Roman"/>
          <w:sz w:val="24"/>
          <w:szCs w:val="24"/>
        </w:rPr>
        <w:t>Закона о раду („Службени гласник РС”, бр. 24/05, 61/05, 54/09, 32/13 и 75/14, 13/17 – УС, 113/17 и 95/18 – аутентично тумачење) послодавац ПУ „Пчелица“ Сремска Митровица коју заступа директорица Биљана Цвјетић, репрезентативни синдикати код послодавца ПУ</w:t>
      </w:r>
      <w:r w:rsidR="002121FB">
        <w:rPr>
          <w:rFonts w:ascii="Times New Roman" w:hAnsi="Times New Roman" w:cs="Times New Roman"/>
          <w:sz w:val="24"/>
          <w:szCs w:val="24"/>
        </w:rPr>
        <w:t xml:space="preserve"> </w:t>
      </w:r>
      <w:r w:rsidRPr="002121FB">
        <w:rPr>
          <w:rFonts w:ascii="Times New Roman" w:hAnsi="Times New Roman" w:cs="Times New Roman"/>
          <w:sz w:val="24"/>
          <w:szCs w:val="24"/>
        </w:rPr>
        <w:t>“Пчелица“- Синдикална организација самосталног синдиката ПУ „Пчелица“ коју заступа председница Ивана Павловић и Синдикална организација ПО „Пчелица“ коју заступа председник Звездан Зорић и оснивач Град Сремска Митровица кога заст</w:t>
      </w:r>
      <w:r w:rsidR="008560A3" w:rsidRPr="002121FB">
        <w:rPr>
          <w:rFonts w:ascii="Times New Roman" w:hAnsi="Times New Roman" w:cs="Times New Roman"/>
          <w:sz w:val="24"/>
          <w:szCs w:val="24"/>
        </w:rPr>
        <w:t>упа Председник скупштине</w:t>
      </w:r>
      <w:r w:rsidR="002121FB">
        <w:rPr>
          <w:rFonts w:ascii="Times New Roman" w:hAnsi="Times New Roman" w:cs="Times New Roman"/>
          <w:sz w:val="24"/>
          <w:szCs w:val="24"/>
        </w:rPr>
        <w:t>,</w:t>
      </w:r>
      <w:r w:rsidR="008560A3" w:rsidRPr="002121FB">
        <w:rPr>
          <w:rFonts w:ascii="Times New Roman" w:hAnsi="Times New Roman" w:cs="Times New Roman"/>
          <w:sz w:val="24"/>
          <w:szCs w:val="24"/>
          <w:lang w:val="sr-Cyrl-RS"/>
        </w:rPr>
        <w:t xml:space="preserve"> </w:t>
      </w:r>
      <w:r w:rsidRPr="002121FB">
        <w:rPr>
          <w:rFonts w:ascii="Times New Roman" w:hAnsi="Times New Roman" w:cs="Times New Roman"/>
          <w:sz w:val="24"/>
          <w:szCs w:val="24"/>
        </w:rPr>
        <w:t>Илија Недић (у даљем тексту: Уговорне стр</w:t>
      </w:r>
      <w:r w:rsidR="008560A3" w:rsidRPr="002121FB">
        <w:rPr>
          <w:rFonts w:ascii="Times New Roman" w:hAnsi="Times New Roman" w:cs="Times New Roman"/>
          <w:sz w:val="24"/>
          <w:szCs w:val="24"/>
        </w:rPr>
        <w:t xml:space="preserve">ане), дана </w:t>
      </w:r>
      <w:r w:rsidR="008560A3" w:rsidRPr="002121FB">
        <w:rPr>
          <w:rFonts w:ascii="Times New Roman" w:hAnsi="Times New Roman" w:cs="Times New Roman"/>
          <w:sz w:val="24"/>
          <w:szCs w:val="24"/>
          <w:lang w:val="sr-Cyrl-RS"/>
        </w:rPr>
        <w:t>_________________</w:t>
      </w:r>
      <w:r w:rsidRPr="002121FB">
        <w:rPr>
          <w:rFonts w:ascii="Times New Roman" w:hAnsi="Times New Roman" w:cs="Times New Roman"/>
          <w:sz w:val="24"/>
          <w:szCs w:val="24"/>
        </w:rPr>
        <w:t>_закључују</w:t>
      </w:r>
    </w:p>
    <w:p w14:paraId="5CDFC8EE" w14:textId="77777777" w:rsidR="00661C59" w:rsidRPr="002121FB" w:rsidRDefault="00661C59" w:rsidP="008560A3">
      <w:pPr>
        <w:jc w:val="both"/>
        <w:rPr>
          <w:rFonts w:ascii="Times New Roman" w:hAnsi="Times New Roman" w:cs="Times New Roman"/>
          <w:sz w:val="24"/>
          <w:szCs w:val="24"/>
        </w:rPr>
      </w:pPr>
    </w:p>
    <w:p w14:paraId="102C41A8" w14:textId="77777777" w:rsidR="00661C59" w:rsidRPr="002121FB" w:rsidRDefault="00661C59" w:rsidP="00661C59">
      <w:pPr>
        <w:jc w:val="center"/>
        <w:rPr>
          <w:rFonts w:ascii="Times New Roman" w:hAnsi="Times New Roman" w:cs="Times New Roman"/>
          <w:b/>
          <w:sz w:val="24"/>
          <w:szCs w:val="24"/>
        </w:rPr>
      </w:pPr>
      <w:r w:rsidRPr="002121FB">
        <w:rPr>
          <w:rFonts w:ascii="Times New Roman" w:hAnsi="Times New Roman" w:cs="Times New Roman"/>
          <w:b/>
          <w:sz w:val="24"/>
          <w:szCs w:val="24"/>
        </w:rPr>
        <w:t>КОЛЕКТИВНИ УГОВОР КОД ПОСЛОДАВЦА ПУ „ПЧЕЛИЦА“</w:t>
      </w:r>
    </w:p>
    <w:p w14:paraId="0CDF92CA" w14:textId="02EDC6B2" w:rsidR="00661C59" w:rsidRDefault="00661C59" w:rsidP="00661C59">
      <w:pPr>
        <w:jc w:val="center"/>
        <w:rPr>
          <w:rFonts w:ascii="Times New Roman" w:hAnsi="Times New Roman" w:cs="Times New Roman"/>
          <w:b/>
          <w:sz w:val="24"/>
          <w:szCs w:val="24"/>
        </w:rPr>
      </w:pPr>
      <w:r w:rsidRPr="002121FB">
        <w:rPr>
          <w:rFonts w:ascii="Times New Roman" w:hAnsi="Times New Roman" w:cs="Times New Roman"/>
          <w:b/>
          <w:sz w:val="24"/>
          <w:szCs w:val="24"/>
        </w:rPr>
        <w:t>СРЕМСКА МИТРОВИЦА</w:t>
      </w:r>
    </w:p>
    <w:p w14:paraId="76EC5BA0" w14:textId="77777777" w:rsidR="002121FB" w:rsidRPr="002121FB" w:rsidRDefault="002121FB" w:rsidP="00661C59">
      <w:pPr>
        <w:jc w:val="center"/>
        <w:rPr>
          <w:rFonts w:ascii="Times New Roman" w:hAnsi="Times New Roman" w:cs="Times New Roman"/>
          <w:b/>
          <w:sz w:val="24"/>
          <w:szCs w:val="24"/>
        </w:rPr>
      </w:pPr>
    </w:p>
    <w:p w14:paraId="636738CC" w14:textId="77777777" w:rsidR="00661C59" w:rsidRPr="002121FB" w:rsidRDefault="00661C59" w:rsidP="00661C59">
      <w:pPr>
        <w:jc w:val="center"/>
        <w:rPr>
          <w:rFonts w:ascii="Times New Roman" w:hAnsi="Times New Roman" w:cs="Times New Roman"/>
          <w:b/>
          <w:sz w:val="24"/>
          <w:szCs w:val="24"/>
        </w:rPr>
      </w:pPr>
      <w:r w:rsidRPr="002121FB">
        <w:rPr>
          <w:rFonts w:ascii="Times New Roman" w:hAnsi="Times New Roman" w:cs="Times New Roman"/>
          <w:b/>
          <w:sz w:val="24"/>
          <w:szCs w:val="24"/>
        </w:rPr>
        <w:t>I ОСНОВНЕ ОДРЕДБЕ</w:t>
      </w:r>
    </w:p>
    <w:p w14:paraId="09FAE093" w14:textId="77777777" w:rsidR="00661C59" w:rsidRPr="002121FB" w:rsidRDefault="00661C59" w:rsidP="00661C59">
      <w:pPr>
        <w:jc w:val="both"/>
        <w:rPr>
          <w:rFonts w:ascii="Times New Roman" w:hAnsi="Times New Roman" w:cs="Times New Roman"/>
          <w:sz w:val="24"/>
          <w:szCs w:val="24"/>
        </w:rPr>
      </w:pPr>
    </w:p>
    <w:p w14:paraId="7886218B"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1.Предмет колективног уговора</w:t>
      </w:r>
    </w:p>
    <w:p w14:paraId="4CC1CFE6"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w:t>
      </w:r>
    </w:p>
    <w:p w14:paraId="425194E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Колективним уговором код послодавца ПУ „Пчелица“ Сремска Митровица (у даљем тексту: уговор), уређују се права, обавезе и одговорности запослених из радног односа код послодавца ПУ „Пчелица“(у даљем тексту: послодавац), поступак измена и допуна овог уговора, начин решавања спорних питања која произлазе из закључивања и примене истог и међусобни односи Уговорних страна.</w:t>
      </w:r>
    </w:p>
    <w:p w14:paraId="4EC94BE9"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2.</w:t>
      </w:r>
    </w:p>
    <w:p w14:paraId="1B72112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Одредбе овог уговора примењују се на све запослене код послодавца.  </w:t>
      </w:r>
    </w:p>
    <w:p w14:paraId="0207A62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Уговорне стране придржаваће се одредаба овог уговора на начин како је истим утврђено.</w:t>
      </w:r>
    </w:p>
    <w:p w14:paraId="7A7F1D5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Права, обавезе и одговорности директора уређују се уговором о раду који закључују директор и орган  управљања послодавца (управни одбор).</w:t>
      </w:r>
    </w:p>
    <w:p w14:paraId="799531ED" w14:textId="77777777" w:rsidR="008560A3" w:rsidRPr="002121FB" w:rsidRDefault="00661C59" w:rsidP="008560A3">
      <w:pPr>
        <w:jc w:val="center"/>
        <w:rPr>
          <w:rFonts w:ascii="Times New Roman" w:hAnsi="Times New Roman" w:cs="Times New Roman"/>
          <w:sz w:val="24"/>
          <w:szCs w:val="24"/>
        </w:rPr>
      </w:pPr>
      <w:r w:rsidRPr="002121FB">
        <w:rPr>
          <w:rFonts w:ascii="Times New Roman" w:hAnsi="Times New Roman" w:cs="Times New Roman"/>
          <w:sz w:val="24"/>
          <w:szCs w:val="24"/>
        </w:rPr>
        <w:t>Члан 3.</w:t>
      </w:r>
    </w:p>
    <w:p w14:paraId="6BA93F2A" w14:textId="77777777" w:rsidR="00661C59" w:rsidRPr="002121FB" w:rsidRDefault="00661C59" w:rsidP="008560A3">
      <w:pPr>
        <w:jc w:val="both"/>
        <w:rPr>
          <w:rFonts w:ascii="Times New Roman" w:hAnsi="Times New Roman" w:cs="Times New Roman"/>
          <w:sz w:val="24"/>
          <w:szCs w:val="24"/>
        </w:rPr>
      </w:pPr>
      <w:r w:rsidRPr="002121FB">
        <w:rPr>
          <w:rFonts w:ascii="Times New Roman" w:hAnsi="Times New Roman" w:cs="Times New Roman"/>
          <w:sz w:val="24"/>
          <w:szCs w:val="24"/>
        </w:rPr>
        <w:t>Уговорне стране су у обавези да у оквиру својих овлашћења предузму мере, како би се обезбедила примена одредаба овог уговора.</w:t>
      </w:r>
    </w:p>
    <w:p w14:paraId="56E92804"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4.</w:t>
      </w:r>
    </w:p>
    <w:p w14:paraId="49B101B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 појединачним правима, обавезама и одговорностима запослених одлучује директор, или запослени на кога је директор писменим путем пренео овлашћења, у складу са законом.</w:t>
      </w:r>
    </w:p>
    <w:p w14:paraId="269C72C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Уколико запослени има потребу да се за заштиту својих права обрати органима установе, односно судским или инспекцијским органима, директор је дужан да запосленом достави потребна документа, која су неопходна у поступку остваривања заштите његових права.</w:t>
      </w:r>
    </w:p>
    <w:p w14:paraId="5AECCC5B" w14:textId="77777777" w:rsidR="008560A3" w:rsidRPr="002121FB" w:rsidRDefault="008560A3" w:rsidP="00661C59">
      <w:pPr>
        <w:jc w:val="both"/>
        <w:rPr>
          <w:rFonts w:ascii="Times New Roman" w:hAnsi="Times New Roman" w:cs="Times New Roman"/>
          <w:sz w:val="24"/>
          <w:szCs w:val="24"/>
        </w:rPr>
      </w:pPr>
    </w:p>
    <w:p w14:paraId="4968AD81"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2. Међусобни односи закона, колективног уговора и уговора о раду</w:t>
      </w:r>
    </w:p>
    <w:p w14:paraId="39142765"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5.</w:t>
      </w:r>
    </w:p>
    <w:p w14:paraId="55380FD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Уговором о раду могу да се утврде већа права и повољнији услови рада од права и услова који су утврђени овим уговором, Посебним колективним уговором за запослене у установама предшколског васпитања и образовања чији је оснивач Република Србија аутономна покрајина и јединица локалне самоуправе (у даљем тексту: Посебан колективни уговор) и законом, осим ако законом није другачије утврђено.</w:t>
      </w:r>
    </w:p>
    <w:p w14:paraId="62C506F1"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6.</w:t>
      </w:r>
    </w:p>
    <w:p w14:paraId="3BA8493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Одредбе уговора о раду којима су утврђена мања права и неповољнији услови рада од услова утврђених Законом, овим уговором и Посебним колективним уговором, ништаве су.</w:t>
      </w:r>
    </w:p>
    <w:p w14:paraId="420D412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Ништавост одредаба уговора о раду утврђује се пред надлежним судом.</w:t>
      </w:r>
    </w:p>
    <w:p w14:paraId="118A742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Право да се захтева утврђивање ништавости не застарева.</w:t>
      </w:r>
    </w:p>
    <w:p w14:paraId="0795D77B" w14:textId="77777777" w:rsidR="00661C59" w:rsidRPr="002121FB" w:rsidRDefault="00661C59" w:rsidP="00661C59">
      <w:pPr>
        <w:jc w:val="both"/>
        <w:rPr>
          <w:rFonts w:ascii="Times New Roman" w:hAnsi="Times New Roman" w:cs="Times New Roman"/>
          <w:sz w:val="24"/>
          <w:szCs w:val="24"/>
        </w:rPr>
      </w:pPr>
    </w:p>
    <w:p w14:paraId="1A7833B9"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3. Забрана дискриминације и злостављања на раду</w:t>
      </w:r>
    </w:p>
    <w:p w14:paraId="1064EFDD" w14:textId="77777777" w:rsidR="00661C59" w:rsidRPr="002121FB" w:rsidRDefault="00661C59" w:rsidP="00661C59">
      <w:pPr>
        <w:jc w:val="both"/>
        <w:rPr>
          <w:rFonts w:ascii="Times New Roman" w:hAnsi="Times New Roman" w:cs="Times New Roman"/>
          <w:sz w:val="24"/>
          <w:szCs w:val="24"/>
        </w:rPr>
      </w:pPr>
    </w:p>
    <w:p w14:paraId="0B52B8D8"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7.</w:t>
      </w:r>
    </w:p>
    <w:p w14:paraId="7F89FBD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На забрану дискриминације примењиваће се одредбе закона који уређује основе система образовања и васпитања, Закона о раду и посебних закона.</w:t>
      </w:r>
    </w:p>
    <w:p w14:paraId="6B8FBBAD"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8.</w:t>
      </w:r>
    </w:p>
    <w:p w14:paraId="041FC1D4" w14:textId="77777777" w:rsidR="00661C59" w:rsidRPr="002121FB" w:rsidRDefault="00661C59" w:rsidP="00661C59">
      <w:pPr>
        <w:rPr>
          <w:rFonts w:ascii="Times New Roman" w:hAnsi="Times New Roman" w:cs="Times New Roman"/>
          <w:sz w:val="24"/>
          <w:szCs w:val="24"/>
        </w:rPr>
      </w:pPr>
      <w:r w:rsidRPr="002121FB">
        <w:rPr>
          <w:rFonts w:ascii="Times New Roman" w:hAnsi="Times New Roman" w:cs="Times New Roman"/>
          <w:sz w:val="24"/>
          <w:szCs w:val="24"/>
        </w:rPr>
        <w:t>Забрањен је сваки  вид  злостављања запослених на раду и у вези са радом.</w:t>
      </w:r>
    </w:p>
    <w:p w14:paraId="515B9DB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предузме све мере у складу са законом којим се уређује спречавање злостављања на раду, у циљу препознавања, превенције и спречавања злостављања запослених на раду.</w:t>
      </w:r>
    </w:p>
    <w:p w14:paraId="42BF0638" w14:textId="77777777" w:rsidR="00661C59" w:rsidRPr="002121FB" w:rsidRDefault="00661C59" w:rsidP="00661C59">
      <w:pPr>
        <w:jc w:val="both"/>
        <w:rPr>
          <w:rFonts w:ascii="Times New Roman" w:hAnsi="Times New Roman" w:cs="Times New Roman"/>
          <w:sz w:val="24"/>
          <w:szCs w:val="24"/>
        </w:rPr>
      </w:pPr>
    </w:p>
    <w:p w14:paraId="355E72C7" w14:textId="77777777" w:rsidR="00661C59" w:rsidRPr="002121FB" w:rsidRDefault="00661C59" w:rsidP="00661C59">
      <w:pPr>
        <w:jc w:val="center"/>
        <w:rPr>
          <w:rFonts w:ascii="Times New Roman" w:hAnsi="Times New Roman" w:cs="Times New Roman"/>
          <w:b/>
          <w:sz w:val="24"/>
          <w:szCs w:val="24"/>
          <w:lang w:val="sr-Cyrl-RS"/>
        </w:rPr>
      </w:pPr>
      <w:r w:rsidRPr="002121FB">
        <w:rPr>
          <w:rFonts w:ascii="Times New Roman" w:hAnsi="Times New Roman" w:cs="Times New Roman"/>
          <w:b/>
          <w:sz w:val="24"/>
          <w:szCs w:val="24"/>
        </w:rPr>
        <w:t>II    РАДНИ ОДНО</w:t>
      </w:r>
      <w:r w:rsidRPr="002121FB">
        <w:rPr>
          <w:rFonts w:ascii="Times New Roman" w:hAnsi="Times New Roman" w:cs="Times New Roman"/>
          <w:b/>
          <w:sz w:val="24"/>
          <w:szCs w:val="24"/>
          <w:lang w:val="sr-Cyrl-RS"/>
        </w:rPr>
        <w:t>С</w:t>
      </w:r>
    </w:p>
    <w:p w14:paraId="03660D5F" w14:textId="77777777" w:rsidR="00661C59" w:rsidRPr="002121FB" w:rsidRDefault="00661C59" w:rsidP="00661C59">
      <w:pPr>
        <w:jc w:val="center"/>
        <w:rPr>
          <w:rFonts w:ascii="Times New Roman" w:hAnsi="Times New Roman" w:cs="Times New Roman"/>
          <w:b/>
          <w:sz w:val="24"/>
          <w:szCs w:val="24"/>
          <w:lang w:val="sr-Cyrl-RS"/>
        </w:rPr>
      </w:pPr>
    </w:p>
    <w:p w14:paraId="7D1B9727"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1. Услови за заснивање радног односа</w:t>
      </w:r>
    </w:p>
    <w:p w14:paraId="2682A25D"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9.</w:t>
      </w:r>
    </w:p>
    <w:p w14:paraId="7C9B928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Радни однос код Послодавца заснива се уговором о раду са лицем које, поред законом утврђених услова, испуњава и посебне услове утврђене актом о организацији и систематизацији послова.</w:t>
      </w:r>
    </w:p>
    <w:p w14:paraId="7751A04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Пре расписивања конкурса за пријем у радни однос, послодавац је у обавези да прибави сагласност, у складу са прописима којим се уређује поступак добијања сагласности за ново запошљавање и мишљење репрезентативног синдиката у установи.</w:t>
      </w:r>
    </w:p>
    <w:p w14:paraId="117ED695"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10.</w:t>
      </w:r>
    </w:p>
    <w:p w14:paraId="49FABF4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Заснивање радног односа врши се у складу са условима и на начин како је утврђено законом.</w:t>
      </w:r>
    </w:p>
    <w:p w14:paraId="338A27D8"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11.</w:t>
      </w:r>
    </w:p>
    <w:p w14:paraId="562763C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Одлуку о потреби заснивања радног односа са новим запосленим доноси директор у складу са законом.</w:t>
      </w:r>
    </w:p>
    <w:p w14:paraId="402ADE9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Одлуку из става 1. овог члана, као и пријаву слободног радног места директор доставља Националној служби за запошљавање, која врши оглашавање и оглашава ову одлуку на огласној табли у установи и интернет страници установе.</w:t>
      </w:r>
    </w:p>
    <w:p w14:paraId="47AA543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Пре доношења одлуке о потреби заснивања радног односа директор је дужан да прибави мишљење репрезентативног синдиката у установи, као и да информише репрезентативни синдикат о броју запослених у установи, о извршеном пријему нових запослених, називу посла и степену стручне спреме, односно образовању запослених који су засновали радни однос.</w:t>
      </w:r>
    </w:p>
    <w:p w14:paraId="6C6EC55B" w14:textId="77777777" w:rsidR="00661C59" w:rsidRPr="002121FB" w:rsidRDefault="00661C59" w:rsidP="00661C59">
      <w:pPr>
        <w:jc w:val="both"/>
        <w:rPr>
          <w:rFonts w:ascii="Times New Roman" w:hAnsi="Times New Roman" w:cs="Times New Roman"/>
          <w:sz w:val="24"/>
          <w:szCs w:val="24"/>
        </w:rPr>
      </w:pPr>
    </w:p>
    <w:p w14:paraId="70963768"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2. Уговор о раду</w:t>
      </w:r>
    </w:p>
    <w:p w14:paraId="4DD87AA8"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12.</w:t>
      </w:r>
    </w:p>
    <w:p w14:paraId="04E64BD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Радни однос се заснива уговором о раду у складу са законом.</w:t>
      </w:r>
    </w:p>
    <w:p w14:paraId="11F80B3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 о раду садржи све елементе у складу са Законом о раду.</w:t>
      </w:r>
    </w:p>
    <w:p w14:paraId="73D1FDF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 о раду закључују запослени и послодавац. Уговор о раду може бити закључен на одређено, или на неодређено време, са пуним и непуним радним временом у складу са законом.</w:t>
      </w:r>
    </w:p>
    <w:p w14:paraId="5A09ACA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 о раду закључује се пре ступања на рад запосленог и то у писменом облику, најмање у три примерка од којих се један обавезно предаје запосленом, а два примерка задржава послодавац.</w:t>
      </w:r>
    </w:p>
    <w:p w14:paraId="403233B4" w14:textId="0DD9AE26"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Послодавац је дужан да запосленом достави доказ о пријави </w:t>
      </w:r>
      <w:r w:rsidR="002121FB">
        <w:rPr>
          <w:rFonts w:ascii="Times New Roman" w:hAnsi="Times New Roman" w:cs="Times New Roman"/>
          <w:sz w:val="24"/>
          <w:szCs w:val="24"/>
          <w:lang w:val="sr-Cyrl-RS"/>
        </w:rPr>
        <w:t>н</w:t>
      </w:r>
      <w:r w:rsidRPr="002121FB">
        <w:rPr>
          <w:rFonts w:ascii="Times New Roman" w:hAnsi="Times New Roman" w:cs="Times New Roman"/>
          <w:sz w:val="24"/>
          <w:szCs w:val="24"/>
        </w:rPr>
        <w:t>а обавезно социјално осигурање.</w:t>
      </w:r>
    </w:p>
    <w:p w14:paraId="60F64579" w14:textId="77777777" w:rsidR="00661C59" w:rsidRPr="002121FB" w:rsidRDefault="00661C59" w:rsidP="00661C59">
      <w:pPr>
        <w:jc w:val="both"/>
        <w:rPr>
          <w:rFonts w:ascii="Times New Roman" w:hAnsi="Times New Roman" w:cs="Times New Roman"/>
          <w:sz w:val="24"/>
          <w:szCs w:val="24"/>
        </w:rPr>
      </w:pPr>
    </w:p>
    <w:p w14:paraId="62D41EED"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3. Радни однос за обављање послова са повећаним ризиком</w:t>
      </w:r>
    </w:p>
    <w:p w14:paraId="7EB3607B"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13.</w:t>
      </w:r>
    </w:p>
    <w:p w14:paraId="42894E9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за послове са повећаним ризиком, утврђеним у складу са законом, закључује уговор о раду са запосленим, под условом да запослени испуњава услове за рад на тим пословима и да је претходно утврђена његова здравствена способност за рад на тим пословима од стране надлежног здравственог органа.</w:t>
      </w:r>
    </w:p>
    <w:p w14:paraId="2898ACBB" w14:textId="77777777" w:rsidR="00661C59" w:rsidRPr="002121FB" w:rsidRDefault="00661C59" w:rsidP="00661C59">
      <w:pPr>
        <w:jc w:val="both"/>
        <w:rPr>
          <w:rFonts w:ascii="Times New Roman" w:hAnsi="Times New Roman" w:cs="Times New Roman"/>
          <w:sz w:val="24"/>
          <w:szCs w:val="24"/>
        </w:rPr>
      </w:pPr>
    </w:p>
    <w:p w14:paraId="04274C6B"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4. Пробни рад</w:t>
      </w:r>
    </w:p>
    <w:p w14:paraId="72AB471C"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14.</w:t>
      </w:r>
    </w:p>
    <w:p w14:paraId="2FD3FDC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Уговором о раду може се уговорити пробни рад.</w:t>
      </w:r>
    </w:p>
    <w:p w14:paraId="72BA7CE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Пробни рад запослених који организују и реализују образовно-васпитни рад уговара се у складу са законом.</w:t>
      </w:r>
    </w:p>
    <w:p w14:paraId="77566EB3" w14:textId="77777777" w:rsidR="00661C59" w:rsidRPr="002121FB" w:rsidRDefault="00661C59" w:rsidP="00661C59">
      <w:pPr>
        <w:jc w:val="both"/>
        <w:rPr>
          <w:rFonts w:ascii="Times New Roman" w:hAnsi="Times New Roman" w:cs="Times New Roman"/>
          <w:sz w:val="24"/>
          <w:szCs w:val="24"/>
        </w:rPr>
      </w:pPr>
    </w:p>
    <w:p w14:paraId="49E1BFA3"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5. Приправник</w:t>
      </w:r>
    </w:p>
    <w:p w14:paraId="7481BEBB"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15.</w:t>
      </w:r>
    </w:p>
    <w:p w14:paraId="307F091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Радни однос може да се закључи са лицем које први пут заснива радни однос у својству приправника у складу са законом и правилником.</w:t>
      </w:r>
    </w:p>
    <w:p w14:paraId="148B91D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Уговором о раду утврђује се дужина приправничког стажа, програм обуке за оспособљавање за рад и начин полагања приправничког испита, односно поступак добијања лиценце за рад у складу са законом који уређује основе система образовања и васпитања.</w:t>
      </w:r>
    </w:p>
    <w:p w14:paraId="4966B594" w14:textId="77777777" w:rsidR="00661C59" w:rsidRPr="002121FB" w:rsidRDefault="00661C59" w:rsidP="00661C59">
      <w:pPr>
        <w:jc w:val="both"/>
        <w:rPr>
          <w:rFonts w:ascii="Times New Roman" w:hAnsi="Times New Roman" w:cs="Times New Roman"/>
          <w:sz w:val="24"/>
          <w:szCs w:val="24"/>
        </w:rPr>
      </w:pPr>
    </w:p>
    <w:p w14:paraId="0450CBC1"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6. Стручно оспособљавање и усавршавање</w:t>
      </w:r>
    </w:p>
    <w:p w14:paraId="2AA56E8D"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16.</w:t>
      </w:r>
    </w:p>
    <w:p w14:paraId="278EDCF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 право и обавезу да се, у току радног односа, стално стручно оспособљава и усавршава и да на основу стручног усавршавања унапређује свој рад.</w:t>
      </w:r>
    </w:p>
    <w:p w14:paraId="2EC0672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Директор је дужан да организацију стручног усавршавања усклади са законом како би запослени користио своје право на суботу и недељу као нерадне дане.</w:t>
      </w:r>
    </w:p>
    <w:p w14:paraId="2641C7B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Директор и оснивач су у обавези да утврде начин стручног оспособљавања и усавршавања запослених , у складу са правилником којим се уређује стално стручно усавршавање и стицање звања наставника, васпитача и стручних сарадника и средствима обезбеђеним у финансијском плану установе.</w:t>
      </w:r>
    </w:p>
    <w:p w14:paraId="44987A9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Уколико оснивач и директор предшколске установе не обезбеде упућивање запосленог на стручно оспособљавање и усавршавање, запослени не може сносити последице по овом основу</w:t>
      </w:r>
    </w:p>
    <w:p w14:paraId="28A315DF" w14:textId="77777777" w:rsidR="00661C59" w:rsidRPr="002121FB" w:rsidRDefault="00661C59" w:rsidP="00661C59">
      <w:pPr>
        <w:jc w:val="both"/>
        <w:rPr>
          <w:rFonts w:ascii="Times New Roman" w:hAnsi="Times New Roman" w:cs="Times New Roman"/>
          <w:sz w:val="24"/>
          <w:szCs w:val="24"/>
        </w:rPr>
      </w:pPr>
    </w:p>
    <w:p w14:paraId="138AD5E5" w14:textId="77777777" w:rsidR="00661C59" w:rsidRPr="002121FB" w:rsidRDefault="00661C59" w:rsidP="00661C59">
      <w:pPr>
        <w:jc w:val="center"/>
        <w:rPr>
          <w:rFonts w:ascii="Times New Roman" w:hAnsi="Times New Roman" w:cs="Times New Roman"/>
          <w:b/>
          <w:sz w:val="24"/>
          <w:szCs w:val="24"/>
        </w:rPr>
      </w:pPr>
      <w:r w:rsidRPr="002121FB">
        <w:rPr>
          <w:rFonts w:ascii="Times New Roman" w:hAnsi="Times New Roman" w:cs="Times New Roman"/>
          <w:b/>
          <w:sz w:val="24"/>
          <w:szCs w:val="24"/>
        </w:rPr>
        <w:t>III  РАДНО ВРЕМЕ</w:t>
      </w:r>
    </w:p>
    <w:p w14:paraId="503C696A"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1. Пуно радно време</w:t>
      </w:r>
    </w:p>
    <w:p w14:paraId="38A4DC54"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17.</w:t>
      </w:r>
    </w:p>
    <w:p w14:paraId="27A54DA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Пуно радно време износи 40 часова недељно.</w:t>
      </w:r>
    </w:p>
    <w:p w14:paraId="0BA17A15" w14:textId="77777777" w:rsidR="00661C59" w:rsidRPr="002121FB" w:rsidRDefault="00661C59" w:rsidP="00661C59">
      <w:pPr>
        <w:jc w:val="both"/>
        <w:rPr>
          <w:rFonts w:ascii="Times New Roman" w:hAnsi="Times New Roman" w:cs="Times New Roman"/>
          <w:sz w:val="24"/>
          <w:szCs w:val="24"/>
        </w:rPr>
      </w:pPr>
    </w:p>
    <w:p w14:paraId="4CD52CC1"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2. Непуно радно време</w:t>
      </w:r>
    </w:p>
    <w:p w14:paraId="2922B9A3"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18.</w:t>
      </w:r>
    </w:p>
    <w:p w14:paraId="34386DA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Радни однос може да се заснује са непуним радним временом, на одређено или неодређено време.</w:t>
      </w:r>
    </w:p>
    <w:p w14:paraId="2966DED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који ради са непуним радним временом код послодавца може за остатак радног времена да заснује радни однос код другог правног лица.</w:t>
      </w:r>
    </w:p>
    <w:p w14:paraId="6A80710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који ради непуно радно време остварује права из радног односа у складу са законом.</w:t>
      </w:r>
    </w:p>
    <w:p w14:paraId="5C7C9126" w14:textId="77777777" w:rsidR="00661C59" w:rsidRPr="002121FB" w:rsidRDefault="00661C59" w:rsidP="00661C59">
      <w:pPr>
        <w:jc w:val="both"/>
        <w:rPr>
          <w:rFonts w:ascii="Times New Roman" w:hAnsi="Times New Roman" w:cs="Times New Roman"/>
          <w:sz w:val="24"/>
          <w:szCs w:val="24"/>
        </w:rPr>
      </w:pPr>
    </w:p>
    <w:p w14:paraId="31D951D2"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3. Скраћено радно време</w:t>
      </w:r>
    </w:p>
    <w:p w14:paraId="7924B828"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19.</w:t>
      </w:r>
    </w:p>
    <w:p w14:paraId="10B9D2B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Запосленом који ради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w:t>
      </w:r>
    </w:p>
    <w:p w14:paraId="43D4830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Скраћено радно време, као мера за отклањање или смањивање ризика у циљу побољшања безбедности и здравља на раду, утврђује се на основу извршене процене ризика и стручне анализе, у складу са законом.</w:t>
      </w:r>
    </w:p>
    <w:p w14:paraId="4AB37C4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Скраћено радно време, у погледу остваривања права запослених, сматра се пуним радним временом и не може се вршити прерасподела радног времена.</w:t>
      </w:r>
    </w:p>
    <w:p w14:paraId="62B2CC36" w14:textId="77777777" w:rsidR="00661C59" w:rsidRPr="002121FB" w:rsidRDefault="00661C59" w:rsidP="00661C59">
      <w:pPr>
        <w:jc w:val="both"/>
        <w:rPr>
          <w:rFonts w:ascii="Times New Roman" w:hAnsi="Times New Roman" w:cs="Times New Roman"/>
          <w:sz w:val="24"/>
          <w:szCs w:val="24"/>
        </w:rPr>
      </w:pPr>
    </w:p>
    <w:p w14:paraId="00512477"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4. Прековремени рад</w:t>
      </w:r>
    </w:p>
    <w:p w14:paraId="43F08B79"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20.</w:t>
      </w:r>
    </w:p>
    <w:p w14:paraId="7E237B2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На захтев послодавца, запослени је дужан да ради дуже од пуног радног времена у случају више силе, изненадног повећања обима посла и у другим случајевима кад је неопходно да у одређеном року заврши посао који није планиран (у даљем тексту: прековремени рад).</w:t>
      </w:r>
    </w:p>
    <w:p w14:paraId="3239238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Прековремени рад не може да траје дуже од осам часова недељно. Запослени не може да ради дуже од 12 часова дневно укључујући и прековремени рад.</w:t>
      </w:r>
    </w:p>
    <w:p w14:paraId="55148BB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запосленом, пре почетка обављања прековременог рада, изда решење о разлозима и трајању прековременог рада, а након обављеног посла изда налог за исплату увећане плате у складу са законом.</w:t>
      </w:r>
    </w:p>
    <w:p w14:paraId="1041DD7B" w14:textId="72FA9270" w:rsidR="00661C59" w:rsidRDefault="00661C59" w:rsidP="00661C59">
      <w:pPr>
        <w:jc w:val="both"/>
        <w:rPr>
          <w:rFonts w:ascii="Times New Roman" w:hAnsi="Times New Roman" w:cs="Times New Roman"/>
          <w:sz w:val="24"/>
          <w:szCs w:val="24"/>
        </w:rPr>
      </w:pPr>
    </w:p>
    <w:p w14:paraId="11D0BA17" w14:textId="77777777" w:rsidR="002121FB" w:rsidRPr="002121FB" w:rsidRDefault="002121FB" w:rsidP="00661C59">
      <w:pPr>
        <w:jc w:val="both"/>
        <w:rPr>
          <w:rFonts w:ascii="Times New Roman" w:hAnsi="Times New Roman" w:cs="Times New Roman"/>
          <w:sz w:val="24"/>
          <w:szCs w:val="24"/>
        </w:rPr>
      </w:pPr>
    </w:p>
    <w:p w14:paraId="49DA68E9"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5. Ноћни рад и рад у сменама</w:t>
      </w:r>
    </w:p>
    <w:p w14:paraId="5AF79972"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21.</w:t>
      </w:r>
    </w:p>
    <w:p w14:paraId="67C68C5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Рад који се обавља у времену од 22,00 часа до 6,00 часова наредног дана сматра се радом ноћу.</w:t>
      </w:r>
    </w:p>
    <w:p w14:paraId="4702F55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Запосленом који ради ноћу најмање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довео до погоршања његовог здравственог стања.</w:t>
      </w:r>
    </w:p>
    <w:p w14:paraId="578A0D19" w14:textId="0F7FD14F" w:rsidR="00661C59"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пре увођења ноћног рада затражи мишљење синдиката о мерама безбедности и заштите живота и здравља на раду запослених који рад обављају ноћу.</w:t>
      </w:r>
    </w:p>
    <w:p w14:paraId="358D8C15" w14:textId="77777777" w:rsidR="002121FB" w:rsidRPr="002121FB" w:rsidRDefault="002121FB" w:rsidP="00661C59">
      <w:pPr>
        <w:jc w:val="both"/>
        <w:rPr>
          <w:rFonts w:ascii="Times New Roman" w:hAnsi="Times New Roman" w:cs="Times New Roman"/>
          <w:sz w:val="24"/>
          <w:szCs w:val="24"/>
        </w:rPr>
      </w:pPr>
    </w:p>
    <w:p w14:paraId="66256EC4" w14:textId="77777777" w:rsidR="00661C59" w:rsidRPr="002121FB" w:rsidRDefault="00661C59" w:rsidP="00661C59">
      <w:pPr>
        <w:jc w:val="center"/>
        <w:rPr>
          <w:rFonts w:ascii="Times New Roman" w:hAnsi="Times New Roman" w:cs="Times New Roman"/>
          <w:b/>
          <w:sz w:val="24"/>
          <w:szCs w:val="24"/>
        </w:rPr>
      </w:pPr>
      <w:r w:rsidRPr="002121FB">
        <w:rPr>
          <w:rFonts w:ascii="Times New Roman" w:hAnsi="Times New Roman" w:cs="Times New Roman"/>
          <w:b/>
          <w:sz w:val="24"/>
          <w:szCs w:val="24"/>
        </w:rPr>
        <w:t>IV ОДМОР И ОДСУСТВА</w:t>
      </w:r>
    </w:p>
    <w:p w14:paraId="29965B14"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1. Одмор у току дневног рада</w:t>
      </w:r>
    </w:p>
    <w:p w14:paraId="0830D347"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22.</w:t>
      </w:r>
    </w:p>
    <w:p w14:paraId="5426096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који ради најмање шест часова дневно има право на одмор у току дневног рада у трајању од 30 минута.</w:t>
      </w:r>
    </w:p>
    <w:p w14:paraId="5244BB7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који ради дуже од четири, а краће од шест часова дневно има право на одмор у току дневног рада у трајању од 15 минута.</w:t>
      </w:r>
    </w:p>
    <w:p w14:paraId="31D8C3C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који ради дуже од 10 часова дневно, има право на одмор у току рада у трајању од 45 минута.</w:t>
      </w:r>
    </w:p>
    <w:p w14:paraId="63DAC92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Одмор у току рада не може се користити на почетку и на крају радног времена.</w:t>
      </w:r>
    </w:p>
    <w:p w14:paraId="5B64020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Време одмора из ст. 1–3. овог члана рачуна се у радно време.</w:t>
      </w:r>
    </w:p>
    <w:p w14:paraId="26ADF7F2" w14:textId="77777777" w:rsidR="00661C59" w:rsidRPr="002121FB" w:rsidRDefault="00661C59" w:rsidP="00661C59">
      <w:pPr>
        <w:jc w:val="both"/>
        <w:rPr>
          <w:rFonts w:ascii="Times New Roman" w:hAnsi="Times New Roman" w:cs="Times New Roman"/>
          <w:sz w:val="24"/>
          <w:szCs w:val="24"/>
        </w:rPr>
      </w:pPr>
    </w:p>
    <w:p w14:paraId="7B0DC3FF"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2. Дневни и недељни одмор</w:t>
      </w:r>
    </w:p>
    <w:p w14:paraId="5A24F99B"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23.</w:t>
      </w:r>
    </w:p>
    <w:p w14:paraId="5788A5C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 право на одмор у трајању од најмање 12 часова непрекидно у оквиру 24 часа, ако Законом о раду није другачије одређено.</w:t>
      </w:r>
    </w:p>
    <w:p w14:paraId="304C571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 право на недељни одмор у трајању од најмање 24 часа непрекидно којем се додаје време одмора из става 1. овог члана, ако законом није другачије одређено.</w:t>
      </w:r>
    </w:p>
    <w:p w14:paraId="7BB54BF1" w14:textId="77777777" w:rsidR="00661C59" w:rsidRPr="002121FB" w:rsidRDefault="00661C59" w:rsidP="00661C59">
      <w:pPr>
        <w:jc w:val="both"/>
        <w:rPr>
          <w:rFonts w:ascii="Times New Roman" w:hAnsi="Times New Roman" w:cs="Times New Roman"/>
          <w:sz w:val="24"/>
          <w:szCs w:val="24"/>
        </w:rPr>
      </w:pPr>
    </w:p>
    <w:p w14:paraId="752F46CC"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3. Годишњи одмор</w:t>
      </w:r>
    </w:p>
    <w:p w14:paraId="31BBEFD4" w14:textId="77777777" w:rsidR="00661C59" w:rsidRPr="002121FB" w:rsidRDefault="00661C59" w:rsidP="00661C59">
      <w:pPr>
        <w:jc w:val="center"/>
        <w:rPr>
          <w:rFonts w:ascii="Times New Roman" w:hAnsi="Times New Roman" w:cs="Times New Roman"/>
          <w:sz w:val="24"/>
          <w:szCs w:val="24"/>
        </w:rPr>
      </w:pPr>
      <w:r w:rsidRPr="002121FB">
        <w:rPr>
          <w:rFonts w:ascii="Times New Roman" w:hAnsi="Times New Roman" w:cs="Times New Roman"/>
          <w:sz w:val="24"/>
          <w:szCs w:val="24"/>
        </w:rPr>
        <w:t>Члан 24.</w:t>
      </w:r>
    </w:p>
    <w:p w14:paraId="11EC6B4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 право на годишњи одмор, у складу са законом, Уговором, општим актом и уговором о раду.</w:t>
      </w:r>
    </w:p>
    <w:p w14:paraId="35DBBB9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Дужина годишњег одмора утврђује се тако што се законски минимум од 20 радних дана увећава по основу:</w:t>
      </w:r>
    </w:p>
    <w:p w14:paraId="49B93A72"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1) доприноса на раду:</w:t>
      </w:r>
    </w:p>
    <w:p w14:paraId="6203FB0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  запосленом са оценом "нарочито се истиче" - за три (3) радна дана,</w:t>
      </w:r>
    </w:p>
    <w:p w14:paraId="4DC2570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  запосленом са оценом "истиче се" - за два (2) радна дана,</w:t>
      </w:r>
    </w:p>
    <w:p w14:paraId="339130F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 запосленом са оценом "добар" - за један (1) радни дан;</w:t>
      </w:r>
    </w:p>
    <w:p w14:paraId="6411090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 сврху примене овог критеријума непосредни руководилац оцењује запосле</w:t>
      </w:r>
      <w:r w:rsidRPr="002121FB">
        <w:rPr>
          <w:rFonts w:ascii="Times New Roman" w:hAnsi="Times New Roman" w:cs="Times New Roman"/>
          <w:sz w:val="24"/>
          <w:szCs w:val="24"/>
          <w:lang w:val="sr-Cyrl-RS"/>
        </w:rPr>
        <w:t>не</w:t>
      </w:r>
      <w:r w:rsidRPr="002121FB">
        <w:rPr>
          <w:rFonts w:ascii="Times New Roman" w:hAnsi="Times New Roman" w:cs="Times New Roman"/>
          <w:sz w:val="24"/>
          <w:szCs w:val="24"/>
        </w:rPr>
        <w:t xml:space="preserve">  у складу са Правилником о оцењивању и оцене доставља директору.</w:t>
      </w:r>
    </w:p>
    <w:p w14:paraId="7C94A82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b/>
          <w:sz w:val="24"/>
          <w:szCs w:val="24"/>
        </w:rPr>
        <w:t xml:space="preserve"> 2) услова рада</w:t>
      </w:r>
      <w:r w:rsidRPr="002121FB">
        <w:rPr>
          <w:rFonts w:ascii="Times New Roman" w:hAnsi="Times New Roman" w:cs="Times New Roman"/>
          <w:sz w:val="24"/>
          <w:szCs w:val="24"/>
        </w:rPr>
        <w:t xml:space="preserve">: </w:t>
      </w:r>
    </w:p>
    <w:p w14:paraId="6E0328F1" w14:textId="77777777" w:rsidR="00A42B71"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-Васпитачу на развојној групи – за два (2) радна дана</w:t>
      </w:r>
    </w:p>
    <w:p w14:paraId="0A46AAD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b/>
          <w:sz w:val="24"/>
          <w:szCs w:val="24"/>
        </w:rPr>
        <w:t>3) радног искуства</w:t>
      </w:r>
      <w:r w:rsidRPr="002121FB">
        <w:rPr>
          <w:rFonts w:ascii="Times New Roman" w:hAnsi="Times New Roman" w:cs="Times New Roman"/>
          <w:sz w:val="24"/>
          <w:szCs w:val="24"/>
        </w:rPr>
        <w:t>:</w:t>
      </w:r>
    </w:p>
    <w:p w14:paraId="5415261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 на сваких пет година рада у радном односу по један радни дан; </w:t>
      </w:r>
    </w:p>
    <w:p w14:paraId="4A622ED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 за преко 30 година рада – седам радних дана;7</w:t>
      </w:r>
    </w:p>
    <w:p w14:paraId="33ABF80D" w14:textId="77777777" w:rsidR="00A42B71"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b/>
          <w:sz w:val="24"/>
          <w:szCs w:val="24"/>
        </w:rPr>
        <w:t>4</w:t>
      </w:r>
      <w:r w:rsidR="00A42B71" w:rsidRPr="002121FB">
        <w:rPr>
          <w:rFonts w:ascii="Times New Roman" w:hAnsi="Times New Roman" w:cs="Times New Roman"/>
          <w:b/>
          <w:sz w:val="24"/>
          <w:szCs w:val="24"/>
        </w:rPr>
        <w:t>) стручне спреме</w:t>
      </w:r>
      <w:r w:rsidR="00A42B71" w:rsidRPr="002121FB">
        <w:rPr>
          <w:rFonts w:ascii="Times New Roman" w:hAnsi="Times New Roman" w:cs="Times New Roman"/>
          <w:sz w:val="24"/>
          <w:szCs w:val="24"/>
        </w:rPr>
        <w:t>:</w:t>
      </w:r>
    </w:p>
    <w:p w14:paraId="6757CD8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са високим образовањем стеченим на мастер струковним студијама, мастер академским студијама и специјалистичким академским студијама -пет радних дана; </w:t>
      </w:r>
    </w:p>
    <w:p w14:paraId="2E75C1B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са високим образовањем стеченим на основним академским студијама, основним струковним студијама и специјалистичким струковним студијама – четири радна дана;</w:t>
      </w:r>
    </w:p>
    <w:p w14:paraId="7694558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 са средњим образовањем – три радна дана;</w:t>
      </w:r>
    </w:p>
    <w:p w14:paraId="33A1042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 са осталим нивоима образовања – два радна дана;</w:t>
      </w:r>
    </w:p>
    <w:p w14:paraId="4329920E"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5) социјалних услова:</w:t>
      </w:r>
    </w:p>
    <w:p w14:paraId="2CD4F1E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 особи са инвалидитетом – три радна дана;</w:t>
      </w:r>
    </w:p>
    <w:p w14:paraId="4A74466C" w14:textId="4C4AB3FC" w:rsidR="00661C59" w:rsidRDefault="00661C59" w:rsidP="00661C59">
      <w:pPr>
        <w:jc w:val="both"/>
        <w:rPr>
          <w:rFonts w:ascii="Times New Roman" w:hAnsi="Times New Roman" w:cs="Times New Roman"/>
          <w:sz w:val="24"/>
          <w:szCs w:val="24"/>
          <w:lang w:val="sr-Cyrl-RS"/>
        </w:rPr>
      </w:pPr>
      <w:r w:rsidRPr="002121FB">
        <w:rPr>
          <w:rFonts w:ascii="Times New Roman" w:hAnsi="Times New Roman" w:cs="Times New Roman"/>
          <w:sz w:val="24"/>
          <w:szCs w:val="24"/>
        </w:rPr>
        <w:t xml:space="preserve">    – запосленом самохраном родитељу са</w:t>
      </w:r>
      <w:r w:rsidR="00A42B71" w:rsidRPr="002121FB">
        <w:rPr>
          <w:rFonts w:ascii="Times New Roman" w:hAnsi="Times New Roman" w:cs="Times New Roman"/>
          <w:sz w:val="24"/>
          <w:szCs w:val="24"/>
        </w:rPr>
        <w:t xml:space="preserve"> малолетним дететом/малолетном децом- три радна </w:t>
      </w:r>
      <w:r w:rsidR="00A42B71" w:rsidRPr="002121FB">
        <w:rPr>
          <w:rFonts w:ascii="Times New Roman" w:hAnsi="Times New Roman" w:cs="Times New Roman"/>
          <w:sz w:val="24"/>
          <w:szCs w:val="24"/>
          <w:lang w:val="sr-Cyrl-RS"/>
        </w:rPr>
        <w:t>дана</w:t>
      </w:r>
      <w:r w:rsidR="0005500D">
        <w:rPr>
          <w:rFonts w:ascii="Times New Roman" w:hAnsi="Times New Roman" w:cs="Times New Roman"/>
          <w:sz w:val="24"/>
          <w:szCs w:val="24"/>
          <w:lang w:val="sr-Cyrl-RS"/>
        </w:rPr>
        <w:t>,</w:t>
      </w:r>
    </w:p>
    <w:p w14:paraId="47C98DA0" w14:textId="77777777" w:rsidR="0005500D" w:rsidRPr="002121FB" w:rsidRDefault="0005500D" w:rsidP="0005500D">
      <w:pPr>
        <w:jc w:val="both"/>
        <w:rPr>
          <w:rFonts w:ascii="Times New Roman" w:hAnsi="Times New Roman" w:cs="Times New Roman"/>
          <w:sz w:val="24"/>
          <w:szCs w:val="24"/>
        </w:rPr>
      </w:pPr>
      <w:r w:rsidRPr="002121FB">
        <w:rPr>
          <w:rFonts w:ascii="Times New Roman" w:hAnsi="Times New Roman" w:cs="Times New Roman"/>
          <w:sz w:val="24"/>
          <w:szCs w:val="24"/>
        </w:rPr>
        <w:t xml:space="preserve">   -  запосленом са малолетним дететом/малолетном децом – три радна дана,</w:t>
      </w:r>
    </w:p>
    <w:p w14:paraId="1A4B185B" w14:textId="77777777" w:rsidR="0005500D" w:rsidRPr="002121FB" w:rsidRDefault="0005500D" w:rsidP="0005500D">
      <w:pPr>
        <w:jc w:val="both"/>
        <w:rPr>
          <w:rFonts w:ascii="Times New Roman" w:hAnsi="Times New Roman" w:cs="Times New Roman"/>
          <w:sz w:val="24"/>
          <w:szCs w:val="24"/>
        </w:rPr>
      </w:pPr>
      <w:r w:rsidRPr="002121FB">
        <w:rPr>
          <w:rFonts w:ascii="Times New Roman" w:hAnsi="Times New Roman" w:cs="Times New Roman"/>
          <w:sz w:val="24"/>
          <w:szCs w:val="24"/>
        </w:rPr>
        <w:t xml:space="preserve">   - запосленом са навршених 55 година живота и 30 година стажа осигурања -5 радних дана</w:t>
      </w:r>
    </w:p>
    <w:p w14:paraId="4DF21DBF" w14:textId="7BB1256F" w:rsidR="0005500D" w:rsidRDefault="0005500D" w:rsidP="0005500D">
      <w:pPr>
        <w:jc w:val="both"/>
        <w:rPr>
          <w:rFonts w:ascii="Times New Roman" w:hAnsi="Times New Roman" w:cs="Times New Roman"/>
          <w:sz w:val="24"/>
          <w:szCs w:val="24"/>
        </w:rPr>
      </w:pPr>
    </w:p>
    <w:p w14:paraId="5C5513FE" w14:textId="77777777" w:rsidR="0005500D" w:rsidRPr="002121FB" w:rsidRDefault="0005500D" w:rsidP="0005500D">
      <w:pPr>
        <w:jc w:val="both"/>
        <w:rPr>
          <w:rFonts w:ascii="Times New Roman" w:hAnsi="Times New Roman" w:cs="Times New Roman"/>
          <w:sz w:val="24"/>
          <w:szCs w:val="24"/>
        </w:rPr>
      </w:pPr>
      <w:r w:rsidRPr="002121FB">
        <w:rPr>
          <w:rFonts w:ascii="Times New Roman" w:hAnsi="Times New Roman" w:cs="Times New Roman"/>
          <w:sz w:val="24"/>
          <w:szCs w:val="24"/>
        </w:rPr>
        <w:t>Допринос  на  раду  утврђује  се  у  складу  са  општим  актом Послодавца.</w:t>
      </w:r>
    </w:p>
    <w:p w14:paraId="69BE8A5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Самохраним родитељем, у смислу овог уговора,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 </w:t>
      </w:r>
    </w:p>
    <w:p w14:paraId="4DCDA45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затвора дуже од шест месеци. </w:t>
      </w:r>
    </w:p>
    <w:p w14:paraId="65265FB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Не сматра се, у смислу овог уговора, самохраним родитељ који по престанку раније брачне, односно ванбрачне заједнице, заснује нову брачну, односно ванбрачну заједницу.</w:t>
      </w:r>
    </w:p>
    <w:p w14:paraId="396FCB4F" w14:textId="38B37A29"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Годишњи одмор по свим горе утврђеним критеријумима не може трајати</w:t>
      </w:r>
      <w:r w:rsidR="0005500D">
        <w:rPr>
          <w:rFonts w:ascii="Times New Roman" w:hAnsi="Times New Roman" w:cs="Times New Roman"/>
          <w:sz w:val="24"/>
          <w:szCs w:val="24"/>
          <w:lang w:val="sr-Cyrl-RS"/>
        </w:rPr>
        <w:t xml:space="preserve"> </w:t>
      </w:r>
      <w:r w:rsidRPr="002121FB">
        <w:rPr>
          <w:rFonts w:ascii="Times New Roman" w:hAnsi="Times New Roman" w:cs="Times New Roman"/>
          <w:sz w:val="24"/>
          <w:szCs w:val="24"/>
        </w:rPr>
        <w:t>дуже од 30 радних дана.</w:t>
      </w:r>
    </w:p>
    <w:p w14:paraId="10D7575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Изузетно, запослени са навршених 55 година живота или 30 година</w:t>
      </w:r>
      <w:r w:rsidR="00A42B71" w:rsidRPr="002121FB">
        <w:rPr>
          <w:rFonts w:ascii="Times New Roman" w:hAnsi="Times New Roman" w:cs="Times New Roman"/>
          <w:sz w:val="24"/>
          <w:szCs w:val="24"/>
        </w:rPr>
        <w:t xml:space="preserve"> стажа </w:t>
      </w:r>
      <w:r w:rsidRPr="002121FB">
        <w:rPr>
          <w:rFonts w:ascii="Times New Roman" w:hAnsi="Times New Roman" w:cs="Times New Roman"/>
          <w:sz w:val="24"/>
          <w:szCs w:val="24"/>
        </w:rPr>
        <w:t>осигурања може користити годишњи одмор у трајању до 35 радних дана.</w:t>
      </w:r>
    </w:p>
    <w:p w14:paraId="303E5C94" w14:textId="77777777" w:rsidR="00661C59" w:rsidRPr="002121FB" w:rsidRDefault="00661C59" w:rsidP="00661C59">
      <w:pPr>
        <w:jc w:val="both"/>
        <w:rPr>
          <w:rFonts w:ascii="Times New Roman" w:hAnsi="Times New Roman" w:cs="Times New Roman"/>
          <w:sz w:val="24"/>
          <w:szCs w:val="24"/>
        </w:rPr>
      </w:pPr>
    </w:p>
    <w:p w14:paraId="6372678A" w14:textId="77777777" w:rsidR="00661C59" w:rsidRPr="002121FB" w:rsidRDefault="00A42B71"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4. </w:t>
      </w:r>
      <w:r w:rsidR="00661C59" w:rsidRPr="002121FB">
        <w:rPr>
          <w:rFonts w:ascii="Times New Roman" w:hAnsi="Times New Roman" w:cs="Times New Roman"/>
          <w:b/>
          <w:sz w:val="24"/>
          <w:szCs w:val="24"/>
        </w:rPr>
        <w:t>Коришћење годишњег одмора</w:t>
      </w:r>
    </w:p>
    <w:p w14:paraId="36FB07CE"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25.</w:t>
      </w:r>
    </w:p>
    <w:p w14:paraId="5767282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Распоред годишњег одмора утврђује Послодавац према плану коришћења годишњег одмора за сваку годину, на начин којим се не ремети процес рада.</w:t>
      </w:r>
    </w:p>
    <w:p w14:paraId="2B7D24F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 зависности од потребе посла, директор одлучује о времену коришћења     годишњег одмора, уз претходну консултацију запосленог.</w:t>
      </w:r>
    </w:p>
    <w:p w14:paraId="7B009AD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Решење о коришћењу годишњег одмора запосленом се доставља најкасније 15 дана пре датума одређеног за почетак коришћења годишњег одмора.</w:t>
      </w:r>
    </w:p>
    <w:p w14:paraId="6140BB9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
    <w:p w14:paraId="0B68699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
    <w:p w14:paraId="3FA79D5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Изузетно, запосленом се може прекинути годишњи одмор у условима када је његов рад неопходан за нормално одвијање процеса рада код послодавца. </w:t>
      </w:r>
    </w:p>
    <w:p w14:paraId="1C4D255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О прекиду годишњег одмора, запосленом се издаје писмено решење које доноси директор, или од њега овлашћени запослени. </w:t>
      </w:r>
    </w:p>
    <w:p w14:paraId="569E870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У случајевима  из  става 5. и 6. овог члана послодавац је обавезан да запосленом надокнади стварно настале трошкове због измене времена, односно прекида коришћења годишњег одмора. </w:t>
      </w:r>
    </w:p>
    <w:p w14:paraId="1AAEB3CB" w14:textId="11674D9B" w:rsidR="00661C59"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је дужан да послодавцу достави писани доказ о  постојању и висини наведених трошкова.</w:t>
      </w:r>
    </w:p>
    <w:p w14:paraId="4318FA91" w14:textId="30515C8D" w:rsidR="00DD0DFF" w:rsidRDefault="00DD0DFF" w:rsidP="00661C59">
      <w:pPr>
        <w:jc w:val="both"/>
        <w:rPr>
          <w:rFonts w:ascii="Times New Roman" w:hAnsi="Times New Roman" w:cs="Times New Roman"/>
          <w:sz w:val="24"/>
          <w:szCs w:val="24"/>
        </w:rPr>
      </w:pPr>
    </w:p>
    <w:p w14:paraId="3C5858D3" w14:textId="77777777" w:rsidR="00DD0DFF" w:rsidRPr="002121FB" w:rsidRDefault="00DD0DFF" w:rsidP="00661C59">
      <w:pPr>
        <w:jc w:val="both"/>
        <w:rPr>
          <w:rFonts w:ascii="Times New Roman" w:hAnsi="Times New Roman" w:cs="Times New Roman"/>
          <w:sz w:val="24"/>
          <w:szCs w:val="24"/>
        </w:rPr>
      </w:pPr>
    </w:p>
    <w:p w14:paraId="3B343894" w14:textId="77777777" w:rsidR="00661C59" w:rsidRPr="002121FB" w:rsidRDefault="00661C59" w:rsidP="00661C59">
      <w:pPr>
        <w:jc w:val="both"/>
        <w:rPr>
          <w:rFonts w:ascii="Times New Roman" w:hAnsi="Times New Roman" w:cs="Times New Roman"/>
          <w:sz w:val="24"/>
          <w:szCs w:val="24"/>
        </w:rPr>
      </w:pPr>
    </w:p>
    <w:p w14:paraId="5D6B6AB1"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b/>
          <w:sz w:val="24"/>
          <w:szCs w:val="24"/>
        </w:rPr>
        <w:t xml:space="preserve">5. </w:t>
      </w:r>
      <w:r w:rsidR="00661C59" w:rsidRPr="002121FB">
        <w:rPr>
          <w:rFonts w:ascii="Times New Roman" w:hAnsi="Times New Roman" w:cs="Times New Roman"/>
          <w:b/>
          <w:sz w:val="24"/>
          <w:szCs w:val="24"/>
        </w:rPr>
        <w:t>Одсуство уз накнаду плате (плаћено одсуство</w:t>
      </w:r>
      <w:r w:rsidR="00661C59" w:rsidRPr="002121FB">
        <w:rPr>
          <w:rFonts w:ascii="Times New Roman" w:hAnsi="Times New Roman" w:cs="Times New Roman"/>
          <w:sz w:val="24"/>
          <w:szCs w:val="24"/>
        </w:rPr>
        <w:t>)</w:t>
      </w:r>
    </w:p>
    <w:p w14:paraId="7CE8FBD6"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26.</w:t>
      </w:r>
    </w:p>
    <w:p w14:paraId="1112446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 право у току календарске године на одсуство са рада уз накнаду плате у укупном трајању до седам радних дана у току календарске године, у следећим случајевима:</w:t>
      </w:r>
    </w:p>
    <w:p w14:paraId="36541BB9" w14:textId="5801B136"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w:t>
      </w:r>
      <w:r w:rsidR="00DD0DFF">
        <w:rPr>
          <w:rFonts w:ascii="Times New Roman" w:hAnsi="Times New Roman" w:cs="Times New Roman"/>
          <w:sz w:val="24"/>
          <w:szCs w:val="24"/>
          <w:lang w:val="sr-Cyrl-RS"/>
        </w:rPr>
        <w:t xml:space="preserve"> </w:t>
      </w:r>
      <w:r w:rsidRPr="002121FB">
        <w:rPr>
          <w:rFonts w:ascii="Times New Roman" w:hAnsi="Times New Roman" w:cs="Times New Roman"/>
          <w:sz w:val="24"/>
          <w:szCs w:val="24"/>
        </w:rPr>
        <w:t>1.склапање брака – седам радних дана;</w:t>
      </w:r>
    </w:p>
    <w:p w14:paraId="53B8638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2. склапање брака детета – три радна дана;</w:t>
      </w:r>
    </w:p>
    <w:p w14:paraId="63CFB57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3. порођај супруге или усвајање детета- пет радних дана</w:t>
      </w:r>
    </w:p>
    <w:p w14:paraId="3270AA1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4. порођаја другог члана уже породице – један радни дан;</w:t>
      </w:r>
    </w:p>
    <w:p w14:paraId="273AC9E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5. пунолетства детета-1 радни дан</w:t>
      </w:r>
    </w:p>
    <w:p w14:paraId="156001E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6. теже болести члана уже породице – седам радних дана;</w:t>
      </w:r>
    </w:p>
    <w:p w14:paraId="1F34C43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7. заштите од отклањања штетних последица у домаћинству проузрокованих елементарном непогодом – пет радних дана;</w:t>
      </w:r>
    </w:p>
    <w:p w14:paraId="46595E8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8. селидба домаћинства на подручју места рада – два радна дана;</w:t>
      </w:r>
    </w:p>
    <w:p w14:paraId="6D8B6EDA"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w:t>
      </w:r>
      <w:r w:rsidR="00661C59" w:rsidRPr="002121FB">
        <w:rPr>
          <w:rFonts w:ascii="Times New Roman" w:hAnsi="Times New Roman" w:cs="Times New Roman"/>
          <w:sz w:val="24"/>
          <w:szCs w:val="24"/>
        </w:rPr>
        <w:t>9. селидба домаћинства ван места рада – три радна дана;</w:t>
      </w:r>
    </w:p>
    <w:p w14:paraId="192881E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10.учествовање на синдикалним сусретима и семинарима за образовање синдикалних активиста – седам радних дана;</w:t>
      </w:r>
    </w:p>
    <w:p w14:paraId="420D4E1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11. коришћење рекреативног од</w:t>
      </w:r>
      <w:r w:rsidR="00A42B71" w:rsidRPr="002121FB">
        <w:rPr>
          <w:rFonts w:ascii="Times New Roman" w:hAnsi="Times New Roman" w:cs="Times New Roman"/>
          <w:sz w:val="24"/>
          <w:szCs w:val="24"/>
        </w:rPr>
        <w:t>мора у организацији синдиката -</w:t>
      </w:r>
      <w:r w:rsidRPr="002121FB">
        <w:rPr>
          <w:rFonts w:ascii="Times New Roman" w:hAnsi="Times New Roman" w:cs="Times New Roman"/>
          <w:sz w:val="24"/>
          <w:szCs w:val="24"/>
        </w:rPr>
        <w:t>седам радних дана</w:t>
      </w:r>
    </w:p>
    <w:p w14:paraId="137AB9C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12. три узастопна дана за сваки случај добровољног давања крви рачунајући и дан давања крви;</w:t>
      </w:r>
    </w:p>
    <w:p w14:paraId="6634E75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13. смрти члана уже породице – пет радних дана;</w:t>
      </w:r>
    </w:p>
    <w:p w14:paraId="169B163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14. смрти родитеља брачног друга – пет радних дана;</w:t>
      </w:r>
    </w:p>
    <w:p w14:paraId="56AF5B1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15. смрти члана домаћинства запосленог - пет радних дана              </w:t>
      </w:r>
    </w:p>
    <w:p w14:paraId="2046AD3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16. полагања стручног испита – пет радних дана;</w:t>
      </w:r>
    </w:p>
    <w:p w14:paraId="5270F13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17. стручно усавршавање – три радна дана</w:t>
      </w:r>
    </w:p>
    <w:p w14:paraId="51E2FF6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18. полазак детета у јаслице, обданиште и први разред основне школе- по један радни дан</w:t>
      </w:r>
    </w:p>
    <w:p w14:paraId="0C6D219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w:t>
      </w:r>
      <w:r w:rsidR="00A42B71" w:rsidRPr="002121FB">
        <w:rPr>
          <w:rFonts w:ascii="Times New Roman" w:hAnsi="Times New Roman" w:cs="Times New Roman"/>
          <w:sz w:val="24"/>
          <w:szCs w:val="24"/>
          <w:lang w:val="sr-Cyrl-RS"/>
        </w:rPr>
        <w:t xml:space="preserve">   </w:t>
      </w:r>
      <w:r w:rsidR="00A42B71" w:rsidRPr="002121FB">
        <w:rPr>
          <w:rFonts w:ascii="Times New Roman" w:hAnsi="Times New Roman" w:cs="Times New Roman"/>
          <w:sz w:val="24"/>
          <w:szCs w:val="24"/>
        </w:rPr>
        <w:t>19</w:t>
      </w:r>
      <w:r w:rsidRPr="002121FB">
        <w:rPr>
          <w:rFonts w:ascii="Times New Roman" w:hAnsi="Times New Roman" w:cs="Times New Roman"/>
          <w:sz w:val="24"/>
          <w:szCs w:val="24"/>
        </w:rPr>
        <w:t>. за решавање личних потреба – два радна дан</w:t>
      </w:r>
    </w:p>
    <w:p w14:paraId="51AF1591"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20</w:t>
      </w:r>
      <w:r w:rsidR="00661C59" w:rsidRPr="002121FB">
        <w:rPr>
          <w:rFonts w:ascii="Times New Roman" w:hAnsi="Times New Roman" w:cs="Times New Roman"/>
          <w:sz w:val="24"/>
          <w:szCs w:val="24"/>
        </w:rPr>
        <w:t>.  рођење унучета запосленог-1 радни дан</w:t>
      </w:r>
    </w:p>
    <w:p w14:paraId="44DB48D9" w14:textId="77777777" w:rsidR="00661C59" w:rsidRPr="002121FB" w:rsidRDefault="00661C59" w:rsidP="00661C59">
      <w:pPr>
        <w:jc w:val="both"/>
        <w:rPr>
          <w:rFonts w:ascii="Times New Roman" w:hAnsi="Times New Roman" w:cs="Times New Roman"/>
          <w:sz w:val="24"/>
          <w:szCs w:val="24"/>
        </w:rPr>
      </w:pPr>
    </w:p>
    <w:p w14:paraId="2B867943" w14:textId="74980AA6"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Одсуство у случају смрти члана уже породице, порођаја супруге или усвајања  детета, и добровољног давања крви не урачунава се у укупан број радних дана плаћеног одсуства у току календарске године.</w:t>
      </w:r>
    </w:p>
    <w:p w14:paraId="60E6BD4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Члановима уже породице у смислу овог члана сматрају се: брачни друг, деца, браћа и сестре, родитељи, усвојилац и усвојеник.</w:t>
      </w:r>
    </w:p>
    <w:p w14:paraId="0EF93B7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Чланом уже породице сматара се и лице над којим запослени врши старатељску дужност и исто живи у заједничком домаћинству са запосленим.</w:t>
      </w:r>
    </w:p>
    <w:p w14:paraId="0A6C28A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Општим актом и уговором о раду може се утврдити право на плаћено одсуство у дужем трајању од утврђеног овим чланом, као и шири круг лица из става 3. овог члана.</w:t>
      </w:r>
    </w:p>
    <w:p w14:paraId="7260DE11" w14:textId="77777777" w:rsidR="00A42B71" w:rsidRPr="002121FB" w:rsidRDefault="00A42B71" w:rsidP="00661C59">
      <w:pPr>
        <w:jc w:val="both"/>
        <w:rPr>
          <w:rFonts w:ascii="Times New Roman" w:hAnsi="Times New Roman" w:cs="Times New Roman"/>
          <w:sz w:val="24"/>
          <w:szCs w:val="24"/>
        </w:rPr>
      </w:pPr>
    </w:p>
    <w:p w14:paraId="093429FD" w14:textId="77777777" w:rsidR="00661C59" w:rsidRPr="002121FB" w:rsidRDefault="00A42B71"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6. </w:t>
      </w:r>
      <w:r w:rsidR="00661C59" w:rsidRPr="002121FB">
        <w:rPr>
          <w:rFonts w:ascii="Times New Roman" w:hAnsi="Times New Roman" w:cs="Times New Roman"/>
          <w:b/>
          <w:sz w:val="24"/>
          <w:szCs w:val="24"/>
        </w:rPr>
        <w:t>Неплаћено одсуство</w:t>
      </w:r>
    </w:p>
    <w:p w14:paraId="313B9379"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27.</w:t>
      </w:r>
    </w:p>
    <w:p w14:paraId="5595442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може да запосленом, на лични захтев, одобри неплаћено одсуство у току календарске године у следећим случајевима:</w:t>
      </w:r>
    </w:p>
    <w:p w14:paraId="5A6452AD" w14:textId="77777777" w:rsidR="00661C59" w:rsidRPr="002121FB" w:rsidRDefault="00661C59" w:rsidP="00661C59">
      <w:pPr>
        <w:jc w:val="both"/>
        <w:rPr>
          <w:rFonts w:ascii="Times New Roman" w:hAnsi="Times New Roman" w:cs="Times New Roman"/>
          <w:sz w:val="24"/>
          <w:szCs w:val="24"/>
        </w:rPr>
      </w:pPr>
    </w:p>
    <w:p w14:paraId="55C48DC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1. неговања болесног члана уже породице – 30 радних дана;</w:t>
      </w:r>
    </w:p>
    <w:p w14:paraId="707F66A7" w14:textId="77777777" w:rsidR="00661C59" w:rsidRPr="002121FB" w:rsidRDefault="00661C59" w:rsidP="00661C59">
      <w:pPr>
        <w:jc w:val="both"/>
        <w:rPr>
          <w:rFonts w:ascii="Times New Roman" w:hAnsi="Times New Roman" w:cs="Times New Roman"/>
          <w:sz w:val="24"/>
          <w:szCs w:val="24"/>
        </w:rPr>
      </w:pPr>
    </w:p>
    <w:p w14:paraId="6291F55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2. смрти сродника који није члан уже породице – три радна дана;</w:t>
      </w:r>
    </w:p>
    <w:p w14:paraId="147D5748" w14:textId="77777777" w:rsidR="00661C59" w:rsidRPr="002121FB" w:rsidRDefault="00661C59" w:rsidP="00661C59">
      <w:pPr>
        <w:jc w:val="both"/>
        <w:rPr>
          <w:rFonts w:ascii="Times New Roman" w:hAnsi="Times New Roman" w:cs="Times New Roman"/>
          <w:sz w:val="24"/>
          <w:szCs w:val="24"/>
        </w:rPr>
      </w:pPr>
    </w:p>
    <w:p w14:paraId="278A2EB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3. обављања приватних послова запосленог – седам  радних дана;</w:t>
      </w:r>
    </w:p>
    <w:p w14:paraId="7B2FCA5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4. посета брачном другу ван </w:t>
      </w:r>
      <w:r w:rsidR="00A42B71" w:rsidRPr="002121FB">
        <w:rPr>
          <w:rFonts w:ascii="Times New Roman" w:hAnsi="Times New Roman" w:cs="Times New Roman"/>
          <w:sz w:val="24"/>
          <w:szCs w:val="24"/>
        </w:rPr>
        <w:t>места становања –  седам радних</w:t>
      </w:r>
      <w:r w:rsidR="00A42B71" w:rsidRPr="002121FB">
        <w:rPr>
          <w:rFonts w:ascii="Times New Roman" w:hAnsi="Times New Roman" w:cs="Times New Roman"/>
          <w:sz w:val="24"/>
          <w:szCs w:val="24"/>
          <w:lang w:val="sr-Cyrl-RS"/>
        </w:rPr>
        <w:t xml:space="preserve"> </w:t>
      </w:r>
      <w:r w:rsidRPr="002121FB">
        <w:rPr>
          <w:rFonts w:ascii="Times New Roman" w:hAnsi="Times New Roman" w:cs="Times New Roman"/>
          <w:sz w:val="24"/>
          <w:szCs w:val="24"/>
        </w:rPr>
        <w:t>дана;</w:t>
      </w:r>
    </w:p>
    <w:p w14:paraId="737383D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5. ради школовања, специјализације или другог вида стручног образовања и усавршавања (мастер, докторат) којем запослени приступа на своју иницијативу – 30 радних дана;</w:t>
      </w:r>
    </w:p>
    <w:p w14:paraId="3194B29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6. лечења о сопственом трошку и вантелесне оплодње– 30 радних дана;</w:t>
      </w:r>
    </w:p>
    <w:p w14:paraId="3093C6E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7. и у другим случајевима у складу са захтевом запосленог до 90 дана.</w:t>
      </w:r>
    </w:p>
    <w:p w14:paraId="3041B44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14:paraId="63ACE78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време одсуствовања са рада у наведеним случајевима, запосленом мирују права и обавезе из радног односа, осим ако законом није другачије одређено.</w:t>
      </w:r>
    </w:p>
    <w:p w14:paraId="7B3AC536" w14:textId="77777777" w:rsidR="00661C59" w:rsidRPr="002121FB" w:rsidRDefault="00661C59" w:rsidP="00661C59">
      <w:pPr>
        <w:jc w:val="both"/>
        <w:rPr>
          <w:rFonts w:ascii="Times New Roman" w:hAnsi="Times New Roman" w:cs="Times New Roman"/>
          <w:sz w:val="24"/>
          <w:szCs w:val="24"/>
        </w:rPr>
      </w:pPr>
    </w:p>
    <w:p w14:paraId="18AC980A"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7. Мировање радног односа</w:t>
      </w:r>
    </w:p>
    <w:p w14:paraId="30516F02"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28.</w:t>
      </w:r>
    </w:p>
    <w:p w14:paraId="3F1C5C1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Поред утврђених права из члана 27. овог Уговора запослени може да одсуствује са рада у случајевима који су предвиђени чланом 79. Закона о раду.</w:t>
      </w:r>
    </w:p>
    <w:p w14:paraId="3E06D42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Запосленом, који одсуствује у складу са наведеним чланом Закона, мирују права и обавезе који се стичу на раду и по основу рада, осим права и обавеза за које је законом, општим актом, односно уговором о раду другачије одређено и има обавезу да се врати на посао у року и на начин који је предвиђен Законом о раду.</w:t>
      </w:r>
    </w:p>
    <w:p w14:paraId="27067DB1" w14:textId="77777777" w:rsidR="00661C59" w:rsidRPr="002121FB" w:rsidRDefault="00661C59" w:rsidP="00661C59">
      <w:pPr>
        <w:jc w:val="both"/>
        <w:rPr>
          <w:rFonts w:ascii="Times New Roman" w:hAnsi="Times New Roman" w:cs="Times New Roman"/>
          <w:sz w:val="24"/>
          <w:szCs w:val="24"/>
        </w:rPr>
      </w:pPr>
    </w:p>
    <w:p w14:paraId="3F10C3BF" w14:textId="77777777" w:rsidR="00661C59" w:rsidRPr="002121FB" w:rsidRDefault="00A42B71" w:rsidP="00A42B71">
      <w:pPr>
        <w:jc w:val="center"/>
        <w:rPr>
          <w:rFonts w:ascii="Times New Roman" w:hAnsi="Times New Roman" w:cs="Times New Roman"/>
          <w:b/>
          <w:sz w:val="24"/>
          <w:szCs w:val="24"/>
        </w:rPr>
      </w:pPr>
      <w:r w:rsidRPr="002121FB">
        <w:rPr>
          <w:rFonts w:ascii="Times New Roman" w:hAnsi="Times New Roman" w:cs="Times New Roman"/>
          <w:b/>
          <w:sz w:val="24"/>
          <w:szCs w:val="24"/>
        </w:rPr>
        <w:t xml:space="preserve">V  </w:t>
      </w:r>
      <w:r w:rsidR="00661C59" w:rsidRPr="002121FB">
        <w:rPr>
          <w:rFonts w:ascii="Times New Roman" w:hAnsi="Times New Roman" w:cs="Times New Roman"/>
          <w:b/>
          <w:sz w:val="24"/>
          <w:szCs w:val="24"/>
        </w:rPr>
        <w:t>ЗАШТИТА ЗАПОСЛЕНИХ</w:t>
      </w:r>
    </w:p>
    <w:p w14:paraId="01324511" w14:textId="77777777" w:rsidR="00661C59" w:rsidRPr="002121FB" w:rsidRDefault="00661C59" w:rsidP="00661C59">
      <w:pPr>
        <w:jc w:val="both"/>
        <w:rPr>
          <w:rFonts w:ascii="Times New Roman" w:hAnsi="Times New Roman" w:cs="Times New Roman"/>
          <w:sz w:val="24"/>
          <w:szCs w:val="24"/>
        </w:rPr>
      </w:pPr>
    </w:p>
    <w:p w14:paraId="00904604"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29.</w:t>
      </w:r>
    </w:p>
    <w:p w14:paraId="39DABAB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Општа заштита запослених, заштита омладине, заштита материнства, остваривање права на породиљско одсуство и одсуство са рада ради неге детета, одсуство ради посебне неге детета или друге особе, заштита особа са инвалидитетом и запосленог са здравственим сметњама и обавештење о привременој спречености за рад, врши се у складу са одредбама закона.</w:t>
      </w:r>
    </w:p>
    <w:p w14:paraId="17397A06"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30.</w:t>
      </w:r>
    </w:p>
    <w:p w14:paraId="130AEF4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и запослени су дужни да се у процесу рада придржавају одредаба Закона о раду, закона којим се уређује заштита безбедности живота и здравља на раду и одредаба овог уговора.</w:t>
      </w:r>
    </w:p>
    <w:p w14:paraId="2589577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 циљу превенције радне инвалидности послодавац је дужан да у оквиру финансијског плана предвиди месечна финансијска средства у износу од најмање 0,20% на бруто масу зарада код послодавца и да иста уплаћује у одговарајући Фонд за превенцију радне инвалидности и рекреативни одмор радника при Савезу самосталних синдиката за Град Сремску Митровицу и општину Шид..</w:t>
      </w:r>
    </w:p>
    <w:p w14:paraId="20EE768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Наведена средства ће бити коришћена у сврху организованог превентивно рекреативног одмора запослених у складу са критеријумима за избор запослених-корисника које утврде репрезентативни синдикати код послодавца.</w:t>
      </w:r>
    </w:p>
    <w:p w14:paraId="77461F9C"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31.</w:t>
      </w:r>
    </w:p>
    <w:p w14:paraId="5837AC9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и оснивач могу, једном годишње, да организују и обезбеде здравствену заштиту запослених за све заинтересоване запослене у складу са прописима о здравственој заштити, о свом трошку, а у складу са планираним финансијским средствима.</w:t>
      </w:r>
    </w:p>
    <w:p w14:paraId="6AE40B1E"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32.</w:t>
      </w:r>
    </w:p>
    <w:p w14:paraId="498B72F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у складу са законом којим се уређује спречавање злостављања на раду и правилником о понашању послодаваца и запослених на спречавању злостављања запослених на раду организује рад на начин којим се спречава појава злостављања на раду и запосленима обезбеди услове рада у којима неће бити изложени злостављању на раду од стране послодавца, односно одговорног лица или запослених код послодавца.</w:t>
      </w:r>
    </w:p>
    <w:p w14:paraId="05C5308A" w14:textId="77777777" w:rsidR="00661C59" w:rsidRPr="002121FB" w:rsidRDefault="00661C59" w:rsidP="00661C59">
      <w:pPr>
        <w:jc w:val="both"/>
        <w:rPr>
          <w:rFonts w:ascii="Times New Roman" w:hAnsi="Times New Roman" w:cs="Times New Roman"/>
          <w:sz w:val="24"/>
          <w:szCs w:val="24"/>
        </w:rPr>
      </w:pPr>
    </w:p>
    <w:p w14:paraId="78E3DF51" w14:textId="77777777" w:rsidR="00661C59" w:rsidRPr="002121FB" w:rsidRDefault="00661C59" w:rsidP="00A42B71">
      <w:pPr>
        <w:jc w:val="center"/>
        <w:rPr>
          <w:rFonts w:ascii="Times New Roman" w:hAnsi="Times New Roman" w:cs="Times New Roman"/>
          <w:b/>
          <w:sz w:val="24"/>
          <w:szCs w:val="24"/>
        </w:rPr>
      </w:pPr>
      <w:r w:rsidRPr="002121FB">
        <w:rPr>
          <w:rFonts w:ascii="Times New Roman" w:hAnsi="Times New Roman" w:cs="Times New Roman"/>
          <w:b/>
          <w:sz w:val="24"/>
          <w:szCs w:val="24"/>
        </w:rPr>
        <w:t>VI ПЛАТА, НАКНАДА ПЛАТЕ И ДРУГА ПРИМАЊА</w:t>
      </w:r>
    </w:p>
    <w:p w14:paraId="58FB27AD" w14:textId="77777777" w:rsidR="00661C59" w:rsidRPr="002121FB" w:rsidRDefault="00661C59" w:rsidP="00661C59">
      <w:pPr>
        <w:jc w:val="both"/>
        <w:rPr>
          <w:rFonts w:ascii="Times New Roman" w:hAnsi="Times New Roman" w:cs="Times New Roman"/>
          <w:sz w:val="24"/>
          <w:szCs w:val="24"/>
        </w:rPr>
      </w:pPr>
    </w:p>
    <w:p w14:paraId="362DFE6D" w14:textId="77777777" w:rsidR="00A42B71" w:rsidRPr="002121FB" w:rsidRDefault="00A42B71" w:rsidP="00A42B71">
      <w:pPr>
        <w:jc w:val="both"/>
        <w:rPr>
          <w:rFonts w:ascii="Times New Roman" w:hAnsi="Times New Roman" w:cs="Times New Roman"/>
          <w:b/>
          <w:sz w:val="24"/>
          <w:szCs w:val="24"/>
        </w:rPr>
      </w:pPr>
      <w:r w:rsidRPr="002121FB">
        <w:rPr>
          <w:rFonts w:ascii="Times New Roman" w:hAnsi="Times New Roman" w:cs="Times New Roman"/>
          <w:b/>
          <w:sz w:val="24"/>
          <w:szCs w:val="24"/>
        </w:rPr>
        <w:t>1. Плата</w:t>
      </w:r>
    </w:p>
    <w:p w14:paraId="1D8668A0" w14:textId="77777777" w:rsidR="00661C59" w:rsidRPr="002121FB" w:rsidRDefault="00661C59" w:rsidP="00A42B71">
      <w:pPr>
        <w:jc w:val="center"/>
        <w:rPr>
          <w:rFonts w:ascii="Times New Roman" w:hAnsi="Times New Roman" w:cs="Times New Roman"/>
          <w:b/>
          <w:sz w:val="24"/>
          <w:szCs w:val="24"/>
        </w:rPr>
      </w:pPr>
      <w:r w:rsidRPr="002121FB">
        <w:rPr>
          <w:rFonts w:ascii="Times New Roman" w:hAnsi="Times New Roman" w:cs="Times New Roman"/>
          <w:sz w:val="24"/>
          <w:szCs w:val="24"/>
        </w:rPr>
        <w:t>Члан 33.</w:t>
      </w:r>
    </w:p>
    <w:p w14:paraId="4868917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 право на плату у складу са законом.</w:t>
      </w:r>
    </w:p>
    <w:p w14:paraId="6EA1B68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Плата запосленог утврђује се на основу:</w:t>
      </w:r>
    </w:p>
    <w:p w14:paraId="4CE3741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w:t>
      </w:r>
      <w:r w:rsidRPr="002121FB">
        <w:rPr>
          <w:rFonts w:ascii="Times New Roman" w:hAnsi="Times New Roman" w:cs="Times New Roman"/>
          <w:sz w:val="24"/>
          <w:szCs w:val="24"/>
        </w:rPr>
        <w:tab/>
        <w:t>основице за обрачун плата (у даљем тексту: основица);</w:t>
      </w:r>
    </w:p>
    <w:p w14:paraId="4CEA631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2)</w:t>
      </w:r>
      <w:r w:rsidRPr="002121FB">
        <w:rPr>
          <w:rFonts w:ascii="Times New Roman" w:hAnsi="Times New Roman" w:cs="Times New Roman"/>
          <w:sz w:val="24"/>
          <w:szCs w:val="24"/>
        </w:rPr>
        <w:tab/>
        <w:t>коефицијента;</w:t>
      </w:r>
    </w:p>
    <w:p w14:paraId="56E91C8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3)</w:t>
      </w:r>
      <w:r w:rsidRPr="002121FB">
        <w:rPr>
          <w:rFonts w:ascii="Times New Roman" w:hAnsi="Times New Roman" w:cs="Times New Roman"/>
          <w:sz w:val="24"/>
          <w:szCs w:val="24"/>
        </w:rPr>
        <w:tab/>
        <w:t>додатка на плату;</w:t>
      </w:r>
    </w:p>
    <w:p w14:paraId="47F98FA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4)</w:t>
      </w:r>
      <w:r w:rsidRPr="002121FB">
        <w:rPr>
          <w:rFonts w:ascii="Times New Roman" w:hAnsi="Times New Roman" w:cs="Times New Roman"/>
          <w:sz w:val="24"/>
          <w:szCs w:val="24"/>
        </w:rPr>
        <w:tab/>
        <w:t>обавеза које запослени плаћа по основу пореза и доприноса за обавезно социјално осигурање из плате, у складу са законом.</w:t>
      </w:r>
    </w:p>
    <w:p w14:paraId="4C092DF2" w14:textId="77777777" w:rsidR="00661C59" w:rsidRPr="002121FB" w:rsidRDefault="00661C59" w:rsidP="00661C59">
      <w:pPr>
        <w:jc w:val="both"/>
        <w:rPr>
          <w:rFonts w:ascii="Times New Roman" w:hAnsi="Times New Roman" w:cs="Times New Roman"/>
          <w:sz w:val="24"/>
          <w:szCs w:val="24"/>
        </w:rPr>
      </w:pPr>
    </w:p>
    <w:p w14:paraId="173477CE"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1.1. Основна плата</w:t>
      </w:r>
    </w:p>
    <w:p w14:paraId="52E4D9F9"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34.</w:t>
      </w:r>
    </w:p>
    <w:p w14:paraId="308B11E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Основна плата запосленог представља производ основице и коефицијента у складу са законом.</w:t>
      </w:r>
    </w:p>
    <w:p w14:paraId="6239B83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w:t>
      </w:r>
    </w:p>
    <w:p w14:paraId="5B5CB06E" w14:textId="77777777" w:rsidR="00661C59" w:rsidRPr="002121FB" w:rsidRDefault="00661C59" w:rsidP="00661C59">
      <w:pPr>
        <w:jc w:val="both"/>
        <w:rPr>
          <w:rFonts w:ascii="Times New Roman" w:hAnsi="Times New Roman" w:cs="Times New Roman"/>
          <w:sz w:val="24"/>
          <w:szCs w:val="24"/>
        </w:rPr>
      </w:pPr>
    </w:p>
    <w:p w14:paraId="0DE94A60" w14:textId="77777777"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2. Додаци на плату</w:t>
      </w:r>
    </w:p>
    <w:p w14:paraId="49D6F341" w14:textId="77777777" w:rsidR="00A42B71" w:rsidRPr="002121FB" w:rsidRDefault="00A42B71"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35.</w:t>
      </w:r>
    </w:p>
    <w:p w14:paraId="563EEF29" w14:textId="77777777" w:rsidR="00661C59" w:rsidRPr="002121FB" w:rsidRDefault="00661C59" w:rsidP="00A42B71">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 право на додатак на плату у складу са законом и то</w:t>
      </w:r>
    </w:p>
    <w:p w14:paraId="4769DCF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w:t>
      </w:r>
    </w:p>
    <w:p w14:paraId="434F1792"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1)</w:t>
      </w:r>
      <w:r w:rsidRPr="002121FB">
        <w:rPr>
          <w:rFonts w:ascii="Times New Roman" w:hAnsi="Times New Roman" w:cs="Times New Roman"/>
          <w:sz w:val="24"/>
          <w:szCs w:val="24"/>
          <w:lang w:val="sr-Cyrl-RS"/>
        </w:rPr>
        <w:t xml:space="preserve"> </w:t>
      </w:r>
      <w:r w:rsidR="00661C59" w:rsidRPr="002121FB">
        <w:rPr>
          <w:rFonts w:ascii="Times New Roman" w:hAnsi="Times New Roman" w:cs="Times New Roman"/>
          <w:sz w:val="24"/>
          <w:szCs w:val="24"/>
        </w:rPr>
        <w:t>време проведено у радном односу (минули рад) – у висини од 0,4% од основице, за сваку пуну годину рада остварену у радном односу код послодавца;</w:t>
      </w:r>
    </w:p>
    <w:p w14:paraId="4C481115"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2)</w:t>
      </w:r>
      <w:r w:rsidRPr="002121FB">
        <w:rPr>
          <w:rFonts w:ascii="Times New Roman" w:hAnsi="Times New Roman" w:cs="Times New Roman"/>
          <w:sz w:val="24"/>
          <w:szCs w:val="24"/>
          <w:lang w:val="sr-Cyrl-RS"/>
        </w:rPr>
        <w:t xml:space="preserve"> </w:t>
      </w:r>
      <w:r w:rsidR="00661C59" w:rsidRPr="002121FB">
        <w:rPr>
          <w:rFonts w:ascii="Times New Roman" w:hAnsi="Times New Roman" w:cs="Times New Roman"/>
          <w:sz w:val="24"/>
          <w:szCs w:val="24"/>
        </w:rPr>
        <w:t>рад на дан државног и верског празника који је нерадан дан – 110% од основице;</w:t>
      </w:r>
    </w:p>
    <w:p w14:paraId="03C432B1"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3)</w:t>
      </w:r>
      <w:r w:rsidRPr="002121FB">
        <w:rPr>
          <w:rFonts w:ascii="Times New Roman" w:hAnsi="Times New Roman" w:cs="Times New Roman"/>
          <w:sz w:val="24"/>
          <w:szCs w:val="24"/>
          <w:lang w:val="sr-Cyrl-RS"/>
        </w:rPr>
        <w:t xml:space="preserve"> </w:t>
      </w:r>
      <w:r w:rsidR="00661C59" w:rsidRPr="002121FB">
        <w:rPr>
          <w:rFonts w:ascii="Times New Roman" w:hAnsi="Times New Roman" w:cs="Times New Roman"/>
          <w:sz w:val="24"/>
          <w:szCs w:val="24"/>
        </w:rPr>
        <w:t>рад ноћу, ако такав рад није вреднован при утврђивању коефицијента – 26% од основице;</w:t>
      </w:r>
    </w:p>
    <w:p w14:paraId="18D95E89"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4)</w:t>
      </w:r>
      <w:r w:rsidRPr="002121FB">
        <w:rPr>
          <w:rFonts w:ascii="Times New Roman" w:hAnsi="Times New Roman" w:cs="Times New Roman"/>
          <w:sz w:val="24"/>
          <w:szCs w:val="24"/>
          <w:lang w:val="sr-Cyrl-RS"/>
        </w:rPr>
        <w:t xml:space="preserve"> </w:t>
      </w:r>
      <w:r w:rsidR="00661C59" w:rsidRPr="002121FB">
        <w:rPr>
          <w:rFonts w:ascii="Times New Roman" w:hAnsi="Times New Roman" w:cs="Times New Roman"/>
          <w:sz w:val="24"/>
          <w:szCs w:val="24"/>
        </w:rPr>
        <w:t>прековремени рад – 26% од основице.</w:t>
      </w:r>
    </w:p>
    <w:p w14:paraId="660C6404" w14:textId="4533E3F5"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Ако су се истовремено стекли услови за увећање плате по више основа,</w:t>
      </w:r>
      <w:r w:rsidR="00071020">
        <w:rPr>
          <w:rFonts w:ascii="Times New Roman" w:hAnsi="Times New Roman" w:cs="Times New Roman"/>
          <w:sz w:val="24"/>
          <w:szCs w:val="24"/>
          <w:lang w:val="sr-Cyrl-RS"/>
        </w:rPr>
        <w:t xml:space="preserve"> </w:t>
      </w:r>
      <w:r w:rsidRPr="002121FB">
        <w:rPr>
          <w:rFonts w:ascii="Times New Roman" w:hAnsi="Times New Roman" w:cs="Times New Roman"/>
          <w:sz w:val="24"/>
          <w:szCs w:val="24"/>
        </w:rPr>
        <w:t>проценат увећања плате не може бити нижи од збира процената по сваком од основа увећања.</w:t>
      </w:r>
    </w:p>
    <w:p w14:paraId="0465DAC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Изузетно од става 1. овог члана, на захтев запосленог и уз сагласност послодавца, ако дозвољава организација рада, часови прековременог рада могу месечно да се прерачунају у слободне сате тако што за сваки сат прековременог рада запослени има право на сат и по слободно.</w:t>
      </w:r>
    </w:p>
    <w:p w14:paraId="5286B84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Послодавцем, у смислу овог члана, сматра се предшколска установа и основна школа као установе које су утврђене одговарајућом мрежом установа као планским актом који доноси оснивач, односно конкурсом који се расписује сваке школске године за упис, односно пријем у ове установе у складу са одговарајућим законом, имајући у виду јединствени систем просвете, који се финансирају из буџетских средстава.</w:t>
      </w:r>
    </w:p>
    <w:p w14:paraId="1558F15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Основица за обрачун додатака на плату из става 1. 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14:paraId="102F2CCA" w14:textId="77777777" w:rsidR="00661C59" w:rsidRPr="002121FB" w:rsidRDefault="00661C59" w:rsidP="00661C59">
      <w:pPr>
        <w:jc w:val="both"/>
        <w:rPr>
          <w:rFonts w:ascii="Times New Roman" w:hAnsi="Times New Roman" w:cs="Times New Roman"/>
          <w:sz w:val="24"/>
          <w:szCs w:val="24"/>
        </w:rPr>
      </w:pPr>
    </w:p>
    <w:p w14:paraId="7CD5EBDD" w14:textId="77777777" w:rsidR="00661C59" w:rsidRPr="002121FB" w:rsidRDefault="00A42B71"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3. </w:t>
      </w:r>
      <w:r w:rsidR="00661C59" w:rsidRPr="002121FB">
        <w:rPr>
          <w:rFonts w:ascii="Times New Roman" w:hAnsi="Times New Roman" w:cs="Times New Roman"/>
          <w:b/>
          <w:sz w:val="24"/>
          <w:szCs w:val="24"/>
        </w:rPr>
        <w:t>Накнада плате</w:t>
      </w:r>
    </w:p>
    <w:p w14:paraId="35C67D1D"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36.</w:t>
      </w:r>
    </w:p>
    <w:p w14:paraId="1ABA96E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време одсуствовања са рада запослени има право на накнаду плате у висини просечне плате у претходних дванаест месеци, у следећим случајевима:</w:t>
      </w:r>
    </w:p>
    <w:p w14:paraId="033B0B4F"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коришћења годишњег одмора;</w:t>
      </w:r>
    </w:p>
    <w:p w14:paraId="0B2D99D0"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коришћења плаћеног одсуства;</w:t>
      </w:r>
    </w:p>
    <w:p w14:paraId="6F72784F"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3) </w:t>
      </w:r>
      <w:r w:rsidR="00661C59" w:rsidRPr="002121FB">
        <w:rPr>
          <w:rFonts w:ascii="Times New Roman" w:hAnsi="Times New Roman" w:cs="Times New Roman"/>
          <w:sz w:val="24"/>
          <w:szCs w:val="24"/>
        </w:rPr>
        <w:t>престанка са радом пре истека отказног рока, на захтев послодавца, односно на основу споразума са запосленим;</w:t>
      </w:r>
    </w:p>
    <w:p w14:paraId="157E64EE"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4) </w:t>
      </w:r>
      <w:r w:rsidR="00661C59" w:rsidRPr="002121FB">
        <w:rPr>
          <w:rFonts w:ascii="Times New Roman" w:hAnsi="Times New Roman" w:cs="Times New Roman"/>
          <w:sz w:val="24"/>
          <w:szCs w:val="24"/>
        </w:rPr>
        <w:t>одсуствовања у дане државног и верског празника, односно на дан празника који је нерадни;</w:t>
      </w:r>
    </w:p>
    <w:p w14:paraId="2CF2BAEE"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5) </w:t>
      </w:r>
      <w:r w:rsidR="00661C59" w:rsidRPr="002121FB">
        <w:rPr>
          <w:rFonts w:ascii="Times New Roman" w:hAnsi="Times New Roman" w:cs="Times New Roman"/>
          <w:sz w:val="24"/>
          <w:szCs w:val="24"/>
        </w:rPr>
        <w:t>војне вежбе;</w:t>
      </w:r>
    </w:p>
    <w:p w14:paraId="76FA065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6)</w:t>
      </w:r>
      <w:r w:rsidR="00A42B71" w:rsidRPr="002121FB">
        <w:rPr>
          <w:rFonts w:ascii="Times New Roman" w:hAnsi="Times New Roman" w:cs="Times New Roman"/>
          <w:sz w:val="24"/>
          <w:szCs w:val="24"/>
        </w:rPr>
        <w:t xml:space="preserve"> </w:t>
      </w:r>
      <w:r w:rsidRPr="002121FB">
        <w:rPr>
          <w:rFonts w:ascii="Times New Roman" w:hAnsi="Times New Roman" w:cs="Times New Roman"/>
          <w:sz w:val="24"/>
          <w:szCs w:val="24"/>
        </w:rPr>
        <w:t>одазивање на позив државног органа.</w:t>
      </w:r>
    </w:p>
    <w:p w14:paraId="70D21530"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7) </w:t>
      </w:r>
      <w:r w:rsidR="00661C59" w:rsidRPr="002121FB">
        <w:rPr>
          <w:rFonts w:ascii="Times New Roman" w:hAnsi="Times New Roman" w:cs="Times New Roman"/>
          <w:sz w:val="24"/>
          <w:szCs w:val="24"/>
        </w:rPr>
        <w:t>давања ткива и других органа у хумане сврхе</w:t>
      </w:r>
    </w:p>
    <w:p w14:paraId="4683CDB2"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8) </w:t>
      </w:r>
      <w:r w:rsidR="00661C59" w:rsidRPr="002121FB">
        <w:rPr>
          <w:rFonts w:ascii="Times New Roman" w:hAnsi="Times New Roman" w:cs="Times New Roman"/>
          <w:sz w:val="24"/>
          <w:szCs w:val="24"/>
        </w:rPr>
        <w:t>присуствовање седницама и семинарима државних органа, органа управе и локалне самоуправе, органа привредне коморе, удружења послодаваца, органа управљања код послодавца, органа синдиката и савеза синдиката;</w:t>
      </w:r>
    </w:p>
    <w:p w14:paraId="4976F7DC" w14:textId="77777777" w:rsidR="00A42B71"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9) стручног оспособљавања и усавршавања ради потре</w:t>
      </w:r>
      <w:r w:rsidR="00A42B71" w:rsidRPr="002121FB">
        <w:rPr>
          <w:rFonts w:ascii="Times New Roman" w:hAnsi="Times New Roman" w:cs="Times New Roman"/>
          <w:sz w:val="24"/>
          <w:szCs w:val="24"/>
        </w:rPr>
        <w:t>бе процеса рада код послодавца;</w:t>
      </w:r>
    </w:p>
    <w:p w14:paraId="740F96B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10) учешћа на изложбама иновација и других видова стваралаштва по налогу послодавца;</w:t>
      </w:r>
    </w:p>
    <w:p w14:paraId="15163550" w14:textId="72BD13FB" w:rsidR="00661C59"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има право на рефундирање исплаћене накнаде плате у случају одсуства запосленог са рада због војне вежбе или одазивања на позив државног органа. Рефундирање накнаде плате врши орган на чији се позив запослени одазвао, ако законом није другачије одређено.</w:t>
      </w:r>
    </w:p>
    <w:p w14:paraId="5AB46630" w14:textId="77777777" w:rsidR="00071020" w:rsidRPr="002121FB" w:rsidRDefault="00071020" w:rsidP="00661C59">
      <w:pPr>
        <w:jc w:val="both"/>
        <w:rPr>
          <w:rFonts w:ascii="Times New Roman" w:hAnsi="Times New Roman" w:cs="Times New Roman"/>
          <w:sz w:val="24"/>
          <w:szCs w:val="24"/>
        </w:rPr>
      </w:pPr>
    </w:p>
    <w:p w14:paraId="10080C84"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37.</w:t>
      </w:r>
    </w:p>
    <w:p w14:paraId="1FD4DE4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запосленом исплати накнаду плате у висини од  90% просечне плате у претход</w:t>
      </w:r>
      <w:r w:rsidR="00A42B71" w:rsidRPr="002121FB">
        <w:rPr>
          <w:rFonts w:ascii="Times New Roman" w:hAnsi="Times New Roman" w:cs="Times New Roman"/>
          <w:sz w:val="24"/>
          <w:szCs w:val="24"/>
        </w:rPr>
        <w:t xml:space="preserve">них дванаест (12) месеци, и то </w:t>
      </w:r>
      <w:r w:rsidRPr="002121FB">
        <w:rPr>
          <w:rFonts w:ascii="Times New Roman" w:hAnsi="Times New Roman" w:cs="Times New Roman"/>
          <w:sz w:val="24"/>
          <w:szCs w:val="24"/>
        </w:rPr>
        <w:t>за време прекида рада до кога је дошло наредбом надлежног државног органа или надлежног органа послодавца, због необезбеђивања заштите на раду која је услов даљег обављања рада без угрожавања живота и здравља запослених и других лица и у другим случајевима, у складу са законом;</w:t>
      </w:r>
    </w:p>
    <w:p w14:paraId="445EFCDD"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38.</w:t>
      </w:r>
    </w:p>
    <w:p w14:paraId="0B178C4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 право на накнаду плате за време одсуствовања са рада због привремене спречености за рад до 30 дана, и то:</w:t>
      </w:r>
    </w:p>
    <w:p w14:paraId="216DE33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w:t>
      </w:r>
      <w:r w:rsidRPr="002121FB">
        <w:rPr>
          <w:rFonts w:ascii="Times New Roman" w:hAnsi="Times New Roman" w:cs="Times New Roman"/>
          <w:sz w:val="24"/>
          <w:szCs w:val="24"/>
        </w:rPr>
        <w:tab/>
        <w:t>у висини 65% просечне плате у претходних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болешћу или повредом ван рада, ако законом није другачије одређено;</w:t>
      </w:r>
    </w:p>
    <w:p w14:paraId="0FB2001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2)</w:t>
      </w:r>
      <w:r w:rsidRPr="002121FB">
        <w:rPr>
          <w:rFonts w:ascii="Times New Roman" w:hAnsi="Times New Roman" w:cs="Times New Roman"/>
          <w:sz w:val="24"/>
          <w:szCs w:val="24"/>
        </w:rPr>
        <w:tab/>
        <w:t>У висини 100% просечне плате у претходних 12 месеци пре месеца у којем је наступила привремена спреченост за рад, ако је она проузрокована повредом на раду, професионалном болешћу, уколико је запослени упућен на боловање на основу извештаја Завода за јавно здравље или малигном болешћу.</w:t>
      </w:r>
    </w:p>
    <w:p w14:paraId="3AB9F654"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39.</w:t>
      </w:r>
    </w:p>
    <w:p w14:paraId="0B2BC00C" w14:textId="4F1B3FF5"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Запослени има право на накнаду плате у висини од 100% просечне плате у претходних 12 месеци пре месеца у коме је привремено одсуствовао са рада због потврђене заразне болести </w:t>
      </w:r>
      <w:r w:rsidR="00071020">
        <w:rPr>
          <w:rFonts w:ascii="Times New Roman" w:hAnsi="Times New Roman" w:cs="Times New Roman"/>
          <w:sz w:val="24"/>
          <w:szCs w:val="24"/>
        </w:rPr>
        <w:t>COVID</w:t>
      </w:r>
      <w:r w:rsidRPr="002121FB">
        <w:rPr>
          <w:rFonts w:ascii="Times New Roman" w:hAnsi="Times New Roman" w:cs="Times New Roman"/>
          <w:sz w:val="24"/>
          <w:szCs w:val="24"/>
        </w:rPr>
        <w:t xml:space="preserve">-19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w:t>
      </w:r>
      <w:r w:rsidR="00071020">
        <w:rPr>
          <w:rFonts w:ascii="Times New Roman" w:hAnsi="Times New Roman" w:cs="Times New Roman"/>
          <w:sz w:val="24"/>
          <w:szCs w:val="24"/>
        </w:rPr>
        <w:t>COVID</w:t>
      </w:r>
      <w:r w:rsidRPr="002121FB">
        <w:rPr>
          <w:rFonts w:ascii="Times New Roman" w:hAnsi="Times New Roman" w:cs="Times New Roman"/>
          <w:sz w:val="24"/>
          <w:szCs w:val="24"/>
        </w:rPr>
        <w:t>-19 или наложена мера изолације или самоизолације.</w:t>
      </w:r>
    </w:p>
    <w:p w14:paraId="2873436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Запослени остварује право из става 1. овог члана тако што се:</w:t>
      </w:r>
    </w:p>
    <w:p w14:paraId="68EEC034"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за првих 30 дана одсуства са рада, исплата висине накнаде плате врши из средстава послодавца;</w:t>
      </w:r>
    </w:p>
    <w:p w14:paraId="2A5084A7" w14:textId="77777777" w:rsidR="00A42B71"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почев од 31. дана одсуства са рада, исплата висине накнаде плате врши се из средстава обавезног здравственог осигурања до законом прописане висине накнаде плате од 65%, а из средстава послодавца за преостали износ разлике до висине од 100% основе за исплату накнаде.</w:t>
      </w:r>
    </w:p>
    <w:p w14:paraId="6DFDB48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w:t>
      </w:r>
    </w:p>
    <w:p w14:paraId="3902E81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14:paraId="3F8FC1B5" w14:textId="77777777" w:rsidR="00661C59" w:rsidRPr="002121FB" w:rsidRDefault="00661C59" w:rsidP="00661C59">
      <w:pPr>
        <w:jc w:val="both"/>
        <w:rPr>
          <w:rFonts w:ascii="Times New Roman" w:hAnsi="Times New Roman" w:cs="Times New Roman"/>
          <w:sz w:val="24"/>
          <w:szCs w:val="24"/>
        </w:rPr>
      </w:pPr>
    </w:p>
    <w:p w14:paraId="09070B6F" w14:textId="77777777" w:rsidR="00661C59" w:rsidRPr="002121FB" w:rsidRDefault="00A42B71"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4. </w:t>
      </w:r>
      <w:r w:rsidR="00661C59" w:rsidRPr="002121FB">
        <w:rPr>
          <w:rFonts w:ascii="Times New Roman" w:hAnsi="Times New Roman" w:cs="Times New Roman"/>
          <w:b/>
          <w:sz w:val="24"/>
          <w:szCs w:val="24"/>
        </w:rPr>
        <w:t>Накнада трошкова</w:t>
      </w:r>
    </w:p>
    <w:p w14:paraId="6E4E4A28"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40.</w:t>
      </w:r>
    </w:p>
    <w:p w14:paraId="4C7FE08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 право на накнаду трошкова и то:</w:t>
      </w:r>
    </w:p>
    <w:p w14:paraId="60D4BE5B" w14:textId="6371891F"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1)за долазак и одлазак са рада, у висини пуног износа превозне карте у јавном – градском, приградском, односно међуградском саобраћају, која мора бити исплаћена до петог у месецу за претходни месец. Уколико је перонска карта услов коришћена превоза, сматра се да је иста саставни део трошкова превоза.</w:t>
      </w:r>
    </w:p>
    <w:p w14:paraId="5C978ECF" w14:textId="480D898F" w:rsidR="00661C59" w:rsidRPr="002A08B9" w:rsidRDefault="00661C59" w:rsidP="00661C59">
      <w:pPr>
        <w:jc w:val="both"/>
        <w:rPr>
          <w:rFonts w:ascii="Times New Roman" w:hAnsi="Times New Roman" w:cs="Times New Roman"/>
          <w:color w:val="FF0000"/>
          <w:sz w:val="24"/>
          <w:szCs w:val="24"/>
        </w:rPr>
      </w:pPr>
      <w:r w:rsidRPr="002A08B9">
        <w:rPr>
          <w:rFonts w:ascii="Times New Roman" w:hAnsi="Times New Roman" w:cs="Times New Roman"/>
          <w:color w:val="FF0000"/>
          <w:sz w:val="24"/>
          <w:szCs w:val="24"/>
        </w:rPr>
        <w:t>За релације на којима јавни превозник не омогућава куповину месечне претплатне карте, запослени има право на накнаду трошкова превоза у новцу и то у висини стварних трошкова који се утврђују на основу броја дана долазака и одлазака са рада и износа цене појединачне карте на линијама и растојању које запослени користи</w:t>
      </w:r>
      <w:r w:rsidR="009576FD" w:rsidRPr="002A08B9">
        <w:rPr>
          <w:rFonts w:ascii="Times New Roman" w:hAnsi="Times New Roman" w:cs="Times New Roman"/>
          <w:color w:val="FF0000"/>
          <w:sz w:val="24"/>
          <w:szCs w:val="24"/>
        </w:rPr>
        <w:t xml:space="preserve">, </w:t>
      </w:r>
      <w:r w:rsidRPr="002A08B9">
        <w:rPr>
          <w:rFonts w:ascii="Times New Roman" w:hAnsi="Times New Roman" w:cs="Times New Roman"/>
          <w:color w:val="FF0000"/>
          <w:sz w:val="24"/>
          <w:szCs w:val="24"/>
        </w:rPr>
        <w:t>а на основу потврде јавног превозника.</w:t>
      </w:r>
    </w:p>
    <w:p w14:paraId="3D4E8EA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Запослени који нема могућност да при доласку на рад или одласку са рада користи јавни превоз, јер на конкретној релацији нема организованог јавног превоза,  има право на накнаду трошкова превоза у висини цене месечне претплатне карте у јавном превозу за сличну релацију, а на основу потврде јавног превозника. </w:t>
      </w:r>
    </w:p>
    <w:p w14:paraId="09C3E61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2) накнаду трошкова ако запослени, по налогу послодавца, користи сопствени аутомобил у службене сврхе, у висини 30% цене литра погонског горива за сваки пређени километар;</w:t>
      </w:r>
    </w:p>
    <w:p w14:paraId="3B5E4A5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3) накнаду трошкова за време службеног пута у земљи;</w:t>
      </w:r>
    </w:p>
    <w:p w14:paraId="2B567A2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4) накнаду трошкова за службена путовања у иностранство, под условима и на начин утврђен прописима којима се регулише службени пут државних службеника и намештеника.</w:t>
      </w:r>
    </w:p>
    <w:p w14:paraId="0C5B094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Накнада трошкова из става 1. тачка 3) овог члана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14:paraId="21B7CE93" w14:textId="24B90D68"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време проведено на службеном путу у трајању од осам до 12 сати,     запосленом припада накнада у висини од 50% дневнице, а за трајање дуже од 12 сати, пун износ дневнице.</w:t>
      </w:r>
    </w:p>
    <w:p w14:paraId="237C953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Накнада трошкова за време службеног пута се исплаћује на основу попуњеног путног налога и приложеног рачуна.</w:t>
      </w:r>
    </w:p>
    <w:p w14:paraId="7D7591E8" w14:textId="77777777" w:rsidR="00661C59" w:rsidRPr="002121FB" w:rsidRDefault="00661C59" w:rsidP="00661C59">
      <w:pPr>
        <w:jc w:val="both"/>
        <w:rPr>
          <w:rFonts w:ascii="Times New Roman" w:hAnsi="Times New Roman" w:cs="Times New Roman"/>
          <w:sz w:val="24"/>
          <w:szCs w:val="24"/>
        </w:rPr>
      </w:pPr>
    </w:p>
    <w:p w14:paraId="226B6832" w14:textId="77777777" w:rsidR="00661C59" w:rsidRPr="002121FB" w:rsidRDefault="00A42B71"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5. </w:t>
      </w:r>
      <w:r w:rsidR="00661C59" w:rsidRPr="002121FB">
        <w:rPr>
          <w:rFonts w:ascii="Times New Roman" w:hAnsi="Times New Roman" w:cs="Times New Roman"/>
          <w:b/>
          <w:sz w:val="24"/>
          <w:szCs w:val="24"/>
        </w:rPr>
        <w:t>Друга примања</w:t>
      </w:r>
    </w:p>
    <w:p w14:paraId="0D8903D5" w14:textId="77777777" w:rsidR="00661C59" w:rsidRPr="002121FB" w:rsidRDefault="00661C59"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41.</w:t>
      </w:r>
    </w:p>
    <w:p w14:paraId="5C64C8A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може да оствари право на регрес за коришћење годишњег одмора ако се за такву врсту накнаде стекну услови у буџету града Сремска Митровица.</w:t>
      </w:r>
    </w:p>
    <w:p w14:paraId="2172E3C6" w14:textId="77777777" w:rsidR="00A42B71" w:rsidRPr="002121FB" w:rsidRDefault="00A42B71" w:rsidP="00A42B71">
      <w:pPr>
        <w:jc w:val="center"/>
        <w:rPr>
          <w:rFonts w:ascii="Times New Roman" w:hAnsi="Times New Roman" w:cs="Times New Roman"/>
          <w:sz w:val="24"/>
          <w:szCs w:val="24"/>
        </w:rPr>
      </w:pPr>
      <w:r w:rsidRPr="002121FB">
        <w:rPr>
          <w:rFonts w:ascii="Times New Roman" w:hAnsi="Times New Roman" w:cs="Times New Roman"/>
          <w:sz w:val="24"/>
          <w:szCs w:val="24"/>
        </w:rPr>
        <w:t>Члан 42.</w:t>
      </w:r>
    </w:p>
    <w:p w14:paraId="4F98D761" w14:textId="77777777" w:rsidR="00661C59" w:rsidRPr="002121FB" w:rsidRDefault="00661C59" w:rsidP="00A42B71">
      <w:pPr>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запосленом исплати:</w:t>
      </w:r>
    </w:p>
    <w:p w14:paraId="358B83C6"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отпремнину при одласку у пензију у висини троструког износа последње плате запосленог, са припадајућим порезима и доприносима које падају на терет запосленог, односно три просечне зараде у Републици Србији, са припадајућим порезима и доприносима које падају на терет запосленог, према последњем објављеном податку републичког органа надлежног за статистику, зависно од тога шта је за запосленог повољније;</w:t>
      </w:r>
    </w:p>
    <w:p w14:paraId="444B0D1C"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накнаду трошкова погребних услуга у случају смрти члана уже породице, односно члановима уже породице у случају смрти запосленог, према приложеним рачунима, а највише до неопорезивог износа који је утврђен за случај помоћи у случају смрти запосленог или члана породице, у складу са законом којим се уређује порез на доходак грађана;</w:t>
      </w:r>
    </w:p>
    <w:p w14:paraId="0E42BE45" w14:textId="77777777" w:rsidR="00661C59" w:rsidRPr="002121FB" w:rsidRDefault="00A42B71"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3) </w:t>
      </w:r>
      <w:r w:rsidR="00661C59" w:rsidRPr="002121FB">
        <w:rPr>
          <w:rFonts w:ascii="Times New Roman" w:hAnsi="Times New Roman" w:cs="Times New Roman"/>
          <w:sz w:val="24"/>
          <w:szCs w:val="24"/>
        </w:rPr>
        <w:t>накнаду штете запосленом због повреде на раду или професионалног обољења, у складу са законом.</w:t>
      </w:r>
    </w:p>
    <w:p w14:paraId="318A216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Члановима уже породице, у смислу става 1. тачка 2) овог члана сматрају се брачни друг и деца запосленог.</w:t>
      </w:r>
    </w:p>
    <w:p w14:paraId="1B30391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Деци запослених старости до 15 година живота припада право на поклон за Нову годину у вредности до неопорезивог износа ,али не мањи од износа који по истом основу припада деци запослених код оснивача.</w:t>
      </w:r>
    </w:p>
    <w:p w14:paraId="240A3A6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може запосленој жени да обезбеди поклон за Дан жена у вредности до неопорезивог износа.</w:t>
      </w:r>
    </w:p>
    <w:p w14:paraId="376FA3F0" w14:textId="77777777" w:rsidR="0031385A"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43.</w:t>
      </w:r>
    </w:p>
    <w:p w14:paraId="50F10734" w14:textId="77777777" w:rsidR="00661C59" w:rsidRPr="002121FB" w:rsidRDefault="00661C59" w:rsidP="0031385A">
      <w:pPr>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запосленом исплати јубиларну награду и</w:t>
      </w:r>
      <w:r w:rsidR="0031385A" w:rsidRPr="002121FB">
        <w:rPr>
          <w:rFonts w:ascii="Times New Roman" w:hAnsi="Times New Roman" w:cs="Times New Roman"/>
          <w:sz w:val="24"/>
          <w:szCs w:val="24"/>
          <w:lang w:val="sr-Cyrl-RS"/>
        </w:rPr>
        <w:t xml:space="preserve"> </w:t>
      </w:r>
      <w:r w:rsidRPr="002121FB">
        <w:rPr>
          <w:rFonts w:ascii="Times New Roman" w:hAnsi="Times New Roman" w:cs="Times New Roman"/>
          <w:sz w:val="24"/>
          <w:szCs w:val="24"/>
        </w:rPr>
        <w:t>то:</w:t>
      </w:r>
    </w:p>
    <w:p w14:paraId="49AE27A3" w14:textId="5C039C91"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за 10 година рада у радном односу – у висини једне просечне плате</w:t>
      </w:r>
      <w:r w:rsidR="009576FD">
        <w:rPr>
          <w:rFonts w:ascii="Times New Roman" w:hAnsi="Times New Roman" w:cs="Times New Roman"/>
          <w:sz w:val="24"/>
          <w:szCs w:val="24"/>
        </w:rPr>
        <w:t>;</w:t>
      </w:r>
    </w:p>
    <w:p w14:paraId="39337893" w14:textId="119A42EA"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за 20 година рада у радном односу – у висини новчане награде из тачке 1) овог става увећане за 30%</w:t>
      </w:r>
      <w:r w:rsidR="009576FD">
        <w:rPr>
          <w:rFonts w:ascii="Times New Roman" w:hAnsi="Times New Roman" w:cs="Times New Roman"/>
          <w:sz w:val="24"/>
          <w:szCs w:val="24"/>
        </w:rPr>
        <w:t>;</w:t>
      </w:r>
    </w:p>
    <w:p w14:paraId="06A56983" w14:textId="6605D57C"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3) </w:t>
      </w:r>
      <w:r w:rsidR="00661C59" w:rsidRPr="002121FB">
        <w:rPr>
          <w:rFonts w:ascii="Times New Roman" w:hAnsi="Times New Roman" w:cs="Times New Roman"/>
          <w:sz w:val="24"/>
          <w:szCs w:val="24"/>
        </w:rPr>
        <w:t>за 30 година рада у радном односу – у висини новчане награде из тачке 2) овог става увећане за 30%</w:t>
      </w:r>
      <w:r w:rsidR="009576FD">
        <w:rPr>
          <w:rFonts w:ascii="Times New Roman" w:hAnsi="Times New Roman" w:cs="Times New Roman"/>
          <w:sz w:val="24"/>
          <w:szCs w:val="24"/>
        </w:rPr>
        <w:t>;</w:t>
      </w:r>
    </w:p>
    <w:p w14:paraId="6DC2A783" w14:textId="08DBE505"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4) </w:t>
      </w:r>
      <w:r w:rsidR="00661C59" w:rsidRPr="002121FB">
        <w:rPr>
          <w:rFonts w:ascii="Times New Roman" w:hAnsi="Times New Roman" w:cs="Times New Roman"/>
          <w:sz w:val="24"/>
          <w:szCs w:val="24"/>
        </w:rPr>
        <w:t>за 35 година рада у радном односу – у висини новчане награде из тачке 3) овог става увећане за 30%</w:t>
      </w:r>
      <w:r w:rsidR="009576FD">
        <w:rPr>
          <w:rFonts w:ascii="Times New Roman" w:hAnsi="Times New Roman" w:cs="Times New Roman"/>
          <w:sz w:val="24"/>
          <w:szCs w:val="24"/>
        </w:rPr>
        <w:t>;</w:t>
      </w:r>
    </w:p>
    <w:p w14:paraId="5FA13F3B" w14:textId="77777777" w:rsidR="00661C59" w:rsidRPr="002121FB" w:rsidRDefault="00661C59" w:rsidP="00661C59">
      <w:pPr>
        <w:jc w:val="both"/>
        <w:rPr>
          <w:rFonts w:ascii="Times New Roman" w:hAnsi="Times New Roman" w:cs="Times New Roman"/>
          <w:sz w:val="24"/>
          <w:szCs w:val="24"/>
        </w:rPr>
      </w:pPr>
    </w:p>
    <w:p w14:paraId="480390FA" w14:textId="5B0AFC4A"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5) </w:t>
      </w:r>
      <w:r w:rsidR="00661C59" w:rsidRPr="002121FB">
        <w:rPr>
          <w:rFonts w:ascii="Times New Roman" w:hAnsi="Times New Roman" w:cs="Times New Roman"/>
          <w:sz w:val="24"/>
          <w:szCs w:val="24"/>
        </w:rPr>
        <w:t>за 40 година рада у радном односу –у висини новчане награде из тачке 4) овог става увећане за 30%</w:t>
      </w:r>
      <w:r w:rsidR="009576FD">
        <w:rPr>
          <w:rFonts w:ascii="Times New Roman" w:hAnsi="Times New Roman" w:cs="Times New Roman"/>
          <w:sz w:val="24"/>
          <w:szCs w:val="24"/>
        </w:rPr>
        <w:t>.</w:t>
      </w:r>
    </w:p>
    <w:p w14:paraId="4BDD98C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стиче право на јубиларну награду у години у којој навршава 10, 20, 30, 35 и 40.година рада остварених у радном односу.</w:t>
      </w:r>
    </w:p>
    <w:p w14:paraId="0F3B72A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Под просечном платом из става 1. овог члана подразумева се просечна плата запосленог, са припадајућим порезима и доприносима који падају на терет запосленог, остварена у претходна три месеца који претходе месецу стицања права на јубиларну награду, односно просечна зарада у Републици Србији, са припадајућим порезима и доприносима које падају на терет запосленог, у претходном месецу у односу на месец стицања права на јубиларну награду, према последњем објављеном податку републичког органа надлежног за послове статистике, ако је то повољније по запосленог.</w:t>
      </w:r>
    </w:p>
    <w:p w14:paraId="76AA080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као и време обављања самосталне делатности се не сматра радом у радном односу.</w:t>
      </w:r>
    </w:p>
    <w:p w14:paraId="7403819C" w14:textId="77777777" w:rsidR="0031385A"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44.</w:t>
      </w:r>
    </w:p>
    <w:p w14:paraId="45902200" w14:textId="1BBC3BAB" w:rsidR="00661C59" w:rsidRPr="002121FB" w:rsidRDefault="00661C59" w:rsidP="0031385A">
      <w:pPr>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запосленом, по основу солидарности исплати помоћ</w:t>
      </w:r>
      <w:r w:rsidR="0031385A" w:rsidRPr="002121FB">
        <w:rPr>
          <w:rFonts w:ascii="Times New Roman" w:hAnsi="Times New Roman" w:cs="Times New Roman"/>
          <w:sz w:val="24"/>
          <w:szCs w:val="24"/>
          <w:lang w:val="sr-Cyrl-RS"/>
        </w:rPr>
        <w:t xml:space="preserve"> </w:t>
      </w:r>
      <w:r w:rsidRPr="002121FB">
        <w:rPr>
          <w:rFonts w:ascii="Times New Roman" w:hAnsi="Times New Roman" w:cs="Times New Roman"/>
          <w:sz w:val="24"/>
          <w:szCs w:val="24"/>
        </w:rPr>
        <w:t>у случају:</w:t>
      </w:r>
    </w:p>
    <w:p w14:paraId="45753C3B" w14:textId="6B849BB5"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дуже или теже болести запосленог или члана његове уже породице или теже повреде запосленог</w:t>
      </w:r>
      <w:r w:rsidR="009576FD">
        <w:rPr>
          <w:rFonts w:ascii="Times New Roman" w:hAnsi="Times New Roman" w:cs="Times New Roman"/>
          <w:sz w:val="24"/>
          <w:szCs w:val="24"/>
        </w:rPr>
        <w:t>;</w:t>
      </w:r>
    </w:p>
    <w:p w14:paraId="3D94824B" w14:textId="64169CE2"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2</w:t>
      </w:r>
      <w:r w:rsidR="0031385A" w:rsidRPr="002121FB">
        <w:rPr>
          <w:rFonts w:ascii="Times New Roman" w:hAnsi="Times New Roman" w:cs="Times New Roman"/>
          <w:sz w:val="24"/>
          <w:szCs w:val="24"/>
        </w:rPr>
        <w:t xml:space="preserve">) </w:t>
      </w:r>
      <w:r w:rsidRPr="002121FB">
        <w:rPr>
          <w:rFonts w:ascii="Times New Roman" w:hAnsi="Times New Roman" w:cs="Times New Roman"/>
          <w:sz w:val="24"/>
          <w:szCs w:val="24"/>
        </w:rPr>
        <w:t>набавке медицинско – техничких помагала и апарата за рехабилитацију запосленог или члана његове уже породице</w:t>
      </w:r>
      <w:r w:rsidR="009576FD">
        <w:rPr>
          <w:rFonts w:ascii="Times New Roman" w:hAnsi="Times New Roman" w:cs="Times New Roman"/>
          <w:sz w:val="24"/>
          <w:szCs w:val="24"/>
        </w:rPr>
        <w:t>;</w:t>
      </w:r>
    </w:p>
    <w:p w14:paraId="05574F71" w14:textId="11AEB6A9"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3) </w:t>
      </w:r>
      <w:r w:rsidR="00661C59" w:rsidRPr="002121FB">
        <w:rPr>
          <w:rFonts w:ascii="Times New Roman" w:hAnsi="Times New Roman" w:cs="Times New Roman"/>
          <w:sz w:val="24"/>
          <w:szCs w:val="24"/>
        </w:rPr>
        <w:t>здравствене рехабилитације запослено</w:t>
      </w:r>
      <w:r w:rsidR="009576FD">
        <w:rPr>
          <w:rFonts w:ascii="Times New Roman" w:hAnsi="Times New Roman" w:cs="Times New Roman"/>
          <w:sz w:val="24"/>
          <w:szCs w:val="24"/>
        </w:rPr>
        <w:t>;</w:t>
      </w:r>
    </w:p>
    <w:p w14:paraId="018F4D83" w14:textId="47B7B64D"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4) </w:t>
      </w:r>
      <w:r w:rsidR="00661C59" w:rsidRPr="002121FB">
        <w:rPr>
          <w:rFonts w:ascii="Times New Roman" w:hAnsi="Times New Roman" w:cs="Times New Roman"/>
          <w:sz w:val="24"/>
          <w:szCs w:val="24"/>
        </w:rPr>
        <w:t>настанка теже инвалидности запосленог</w:t>
      </w:r>
      <w:r w:rsidR="009576FD">
        <w:rPr>
          <w:rFonts w:ascii="Times New Roman" w:hAnsi="Times New Roman" w:cs="Times New Roman"/>
          <w:sz w:val="24"/>
          <w:szCs w:val="24"/>
        </w:rPr>
        <w:t>;</w:t>
      </w:r>
    </w:p>
    <w:p w14:paraId="719D5B8D" w14:textId="4CC8D510"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5) </w:t>
      </w:r>
      <w:r w:rsidR="00661C59" w:rsidRPr="002121FB">
        <w:rPr>
          <w:rFonts w:ascii="Times New Roman" w:hAnsi="Times New Roman" w:cs="Times New Roman"/>
          <w:sz w:val="24"/>
          <w:szCs w:val="24"/>
        </w:rPr>
        <w:t>набавке лекова за запосленог или члана уже породице</w:t>
      </w:r>
      <w:r w:rsidR="009576FD">
        <w:rPr>
          <w:rFonts w:ascii="Times New Roman" w:hAnsi="Times New Roman" w:cs="Times New Roman"/>
          <w:sz w:val="24"/>
          <w:szCs w:val="24"/>
        </w:rPr>
        <w:t>;</w:t>
      </w:r>
    </w:p>
    <w:p w14:paraId="3CCE1C92" w14:textId="2B398C84"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6) </w:t>
      </w:r>
      <w:r w:rsidR="00661C59" w:rsidRPr="002121FB">
        <w:rPr>
          <w:rFonts w:ascii="Times New Roman" w:hAnsi="Times New Roman" w:cs="Times New Roman"/>
          <w:sz w:val="24"/>
          <w:szCs w:val="24"/>
        </w:rPr>
        <w:t>помоћ породици за случај смрти запосленог и запосленом за случај смрти члана уже породице</w:t>
      </w:r>
      <w:r w:rsidR="009576FD">
        <w:rPr>
          <w:rFonts w:ascii="Times New Roman" w:hAnsi="Times New Roman" w:cs="Times New Roman"/>
          <w:sz w:val="24"/>
          <w:szCs w:val="24"/>
        </w:rPr>
        <w:t>;</w:t>
      </w:r>
    </w:p>
    <w:p w14:paraId="4A2AE514" w14:textId="2D00F73B"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7) </w:t>
      </w:r>
      <w:r w:rsidR="00661C59" w:rsidRPr="002121FB">
        <w:rPr>
          <w:rFonts w:ascii="Times New Roman" w:hAnsi="Times New Roman" w:cs="Times New Roman"/>
          <w:sz w:val="24"/>
          <w:szCs w:val="24"/>
        </w:rPr>
        <w:t>рођења или усвојења детета запосленог – 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r w:rsidR="009576FD">
        <w:rPr>
          <w:rFonts w:ascii="Times New Roman" w:hAnsi="Times New Roman" w:cs="Times New Roman"/>
          <w:sz w:val="24"/>
          <w:szCs w:val="24"/>
        </w:rPr>
        <w:t>;</w:t>
      </w:r>
    </w:p>
    <w:p w14:paraId="6AA31A83" w14:textId="7F168E34"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8) </w:t>
      </w:r>
      <w:r w:rsidR="00661C59" w:rsidRPr="002121FB">
        <w:rPr>
          <w:rFonts w:ascii="Times New Roman" w:hAnsi="Times New Roman" w:cs="Times New Roman"/>
          <w:sz w:val="24"/>
          <w:szCs w:val="24"/>
        </w:rPr>
        <w:t>помоћ запосленој за вантелесну оплодњу-највише до три просечне зараде у Републици Србији према последњем објављеном податку органа надлежног за послове статистике, а на основу уредне документације</w:t>
      </w:r>
      <w:r w:rsidR="009576FD">
        <w:rPr>
          <w:rFonts w:ascii="Times New Roman" w:hAnsi="Times New Roman" w:cs="Times New Roman"/>
          <w:sz w:val="24"/>
          <w:szCs w:val="24"/>
        </w:rPr>
        <w:t>;</w:t>
      </w:r>
    </w:p>
    <w:p w14:paraId="0E3D0329" w14:textId="66CD842C"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9) </w:t>
      </w:r>
      <w:r w:rsidR="00661C59" w:rsidRPr="002121FB">
        <w:rPr>
          <w:rFonts w:ascii="Times New Roman" w:hAnsi="Times New Roman" w:cs="Times New Roman"/>
          <w:sz w:val="24"/>
          <w:szCs w:val="24"/>
        </w:rPr>
        <w:t>штете настале услед елементарних непогода или несрећним случајем (пожар, поплава, бујица, земљотрес, клизишта и сл.), у породичном домаћинству у коме живи запослени, уколико штета није надокнађена из одговарајућег осигурања – 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r w:rsidR="009576FD">
        <w:rPr>
          <w:rFonts w:ascii="Times New Roman" w:hAnsi="Times New Roman" w:cs="Times New Roman"/>
          <w:sz w:val="24"/>
          <w:szCs w:val="24"/>
        </w:rPr>
        <w:t>.</w:t>
      </w:r>
    </w:p>
    <w:p w14:paraId="55AF012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био одсутан са рада најмање 30 дана непрекидно.</w:t>
      </w:r>
    </w:p>
    <w:p w14:paraId="35CB2289" w14:textId="6F965593" w:rsidR="00661C59"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Члановима уже породице у смислу овог члана, сматрају се брачни или ванбрачни партнер, деца, родитељи, усвојилац и усвојеник запосленог.</w:t>
      </w:r>
    </w:p>
    <w:p w14:paraId="755DDB7D" w14:textId="1303CF81" w:rsidR="00A31107" w:rsidRPr="00A31107" w:rsidRDefault="00A31107" w:rsidP="00661C5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Запослени има право на </w:t>
      </w:r>
    </w:p>
    <w:p w14:paraId="541D9B43" w14:textId="750A0C06" w:rsidR="00FD21E6" w:rsidRPr="00FD21E6" w:rsidRDefault="00661C59" w:rsidP="00661C59">
      <w:pPr>
        <w:jc w:val="both"/>
        <w:rPr>
          <w:rFonts w:ascii="Times New Roman" w:hAnsi="Times New Roman" w:cs="Times New Roman"/>
          <w:color w:val="FF0000"/>
          <w:sz w:val="24"/>
          <w:szCs w:val="24"/>
          <w:lang w:val="sr-Cyrl-RS"/>
        </w:rPr>
      </w:pPr>
      <w:r w:rsidRPr="00FD21E6">
        <w:rPr>
          <w:rFonts w:ascii="Times New Roman" w:hAnsi="Times New Roman" w:cs="Times New Roman"/>
          <w:color w:val="FF0000"/>
          <w:sz w:val="24"/>
          <w:szCs w:val="24"/>
        </w:rPr>
        <w:t>Солидарна помоћ у току године, у случајевима утврђеним у ставу1.тач. 1)–5) овог члана признаје се на основу уредне документације, а највише до два неопорезива износа у складу са Закон</w:t>
      </w:r>
      <w:r w:rsidR="0031385A" w:rsidRPr="00FD21E6">
        <w:rPr>
          <w:rFonts w:ascii="Times New Roman" w:hAnsi="Times New Roman" w:cs="Times New Roman"/>
          <w:color w:val="FF0000"/>
          <w:sz w:val="24"/>
          <w:szCs w:val="24"/>
        </w:rPr>
        <w:t>ом о порезу на доходак грађана</w:t>
      </w:r>
      <w:r w:rsidR="00FD21E6" w:rsidRPr="00FD21E6">
        <w:rPr>
          <w:rFonts w:ascii="Times New Roman" w:hAnsi="Times New Roman" w:cs="Times New Roman"/>
          <w:color w:val="FF0000"/>
          <w:sz w:val="24"/>
          <w:szCs w:val="24"/>
          <w:lang w:val="sr-Cyrl-RS"/>
        </w:rPr>
        <w:t xml:space="preserve">, с` тим што ће солидарна помоћ за случај из </w:t>
      </w:r>
      <w:r w:rsidR="00FD21E6">
        <w:rPr>
          <w:rFonts w:ascii="Times New Roman" w:hAnsi="Times New Roman" w:cs="Times New Roman"/>
          <w:color w:val="FF0000"/>
          <w:sz w:val="24"/>
          <w:szCs w:val="24"/>
          <w:lang w:val="sr-Cyrl-RS"/>
        </w:rPr>
        <w:t xml:space="preserve">ст. 1 тач. 1 овог члана </w:t>
      </w:r>
      <w:r w:rsidR="00FD21E6" w:rsidRPr="00FD21E6">
        <w:rPr>
          <w:rFonts w:ascii="Times New Roman" w:hAnsi="Times New Roman" w:cs="Times New Roman"/>
          <w:color w:val="FF0000"/>
          <w:sz w:val="24"/>
          <w:szCs w:val="24"/>
          <w:lang w:val="sr-Cyrl-RS"/>
        </w:rPr>
        <w:t>бити призната на следећи начин:</w:t>
      </w:r>
    </w:p>
    <w:p w14:paraId="4AF7A8F4" w14:textId="5089DF85" w:rsidR="00FD21E6" w:rsidRPr="00FD21E6" w:rsidRDefault="00FD21E6" w:rsidP="00FD21E6">
      <w:pPr>
        <w:jc w:val="both"/>
        <w:rPr>
          <w:rFonts w:ascii="Times New Roman" w:hAnsi="Times New Roman" w:cs="Times New Roman"/>
          <w:color w:val="FF0000"/>
          <w:sz w:val="24"/>
          <w:szCs w:val="24"/>
          <w:lang w:val="sr-Cyrl-CS"/>
        </w:rPr>
      </w:pPr>
      <w:r w:rsidRPr="00FD21E6">
        <w:rPr>
          <w:rFonts w:ascii="Times New Roman" w:hAnsi="Times New Roman" w:cs="Times New Roman"/>
          <w:color w:val="FF0000"/>
          <w:sz w:val="24"/>
          <w:szCs w:val="24"/>
          <w:lang w:val="sr-Cyrl-CS"/>
        </w:rPr>
        <w:t>-за одсуство са рада од најмање 30 дана до 3 месеца, у висини од пола неопорезивог износа у складу са Законом о порезу на доходак грађана ,</w:t>
      </w:r>
    </w:p>
    <w:p w14:paraId="1A19666B" w14:textId="39833B3B" w:rsidR="00FD21E6" w:rsidRPr="00FD21E6" w:rsidRDefault="00FD21E6" w:rsidP="00FD21E6">
      <w:pPr>
        <w:jc w:val="both"/>
        <w:rPr>
          <w:rFonts w:ascii="Times New Roman" w:hAnsi="Times New Roman" w:cs="Times New Roman"/>
          <w:color w:val="FF0000"/>
          <w:sz w:val="24"/>
          <w:szCs w:val="24"/>
          <w:lang w:val="sr-Cyrl-CS"/>
        </w:rPr>
      </w:pPr>
      <w:r w:rsidRPr="00FD21E6">
        <w:rPr>
          <w:rFonts w:ascii="Times New Roman" w:hAnsi="Times New Roman" w:cs="Times New Roman"/>
          <w:color w:val="FF0000"/>
          <w:sz w:val="24"/>
          <w:szCs w:val="24"/>
          <w:lang w:val="sr-Cyrl-CS"/>
        </w:rPr>
        <w:t xml:space="preserve"> -за одсуство са рада од најмање 3 месеца  до 6 месеци, у висини од једног  неопорезивог износа у складу са Законом о порезу на доходак грађана,</w:t>
      </w:r>
    </w:p>
    <w:p w14:paraId="5B7ADF2D" w14:textId="7A841F72" w:rsidR="00FD21E6" w:rsidRPr="00FD21E6" w:rsidRDefault="00FD21E6" w:rsidP="00FD21E6">
      <w:pPr>
        <w:jc w:val="both"/>
        <w:rPr>
          <w:rFonts w:ascii="Times New Roman" w:hAnsi="Times New Roman" w:cs="Times New Roman"/>
          <w:color w:val="FF0000"/>
          <w:sz w:val="24"/>
          <w:szCs w:val="24"/>
          <w:lang w:val="sr-Cyrl-CS"/>
        </w:rPr>
      </w:pPr>
      <w:r w:rsidRPr="00FD21E6">
        <w:rPr>
          <w:rFonts w:ascii="Times New Roman" w:hAnsi="Times New Roman" w:cs="Times New Roman"/>
          <w:color w:val="FF0000"/>
          <w:sz w:val="24"/>
          <w:szCs w:val="24"/>
          <w:lang w:val="sr-Cyrl-CS"/>
        </w:rPr>
        <w:t xml:space="preserve">-за одсуство са рада од најмање 6 месеци  до 9 месеца, у висини од једног и по  неопорезивог износа у складу са Законом о порезу на доходак грађана, </w:t>
      </w:r>
    </w:p>
    <w:p w14:paraId="13D0A60E" w14:textId="460DA4C0" w:rsidR="00FD21E6" w:rsidRPr="00FD21E6" w:rsidRDefault="00FD21E6" w:rsidP="00FD21E6">
      <w:pPr>
        <w:rPr>
          <w:rFonts w:ascii="Times New Roman" w:hAnsi="Times New Roman" w:cs="Times New Roman"/>
          <w:color w:val="FF0000"/>
          <w:sz w:val="24"/>
          <w:szCs w:val="24"/>
          <w:lang w:val="sr-Cyrl-CS"/>
        </w:rPr>
      </w:pPr>
      <w:r w:rsidRPr="00FD21E6">
        <w:rPr>
          <w:rFonts w:ascii="Times New Roman" w:hAnsi="Times New Roman" w:cs="Times New Roman"/>
          <w:color w:val="FF0000"/>
          <w:sz w:val="24"/>
          <w:szCs w:val="24"/>
          <w:lang w:val="sr-Cyrl-CS"/>
        </w:rPr>
        <w:t>-за одсуство са рада од најмање 9 месеци  и дуже, у висини од два  неопорезивог износа у складу са Законом о порезу на доходак грађана.</w:t>
      </w:r>
    </w:p>
    <w:p w14:paraId="7A8D608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Солидарна помоћ у случају утврђеном у ставу 1. тачка 6) овог члана признаје се породици и остварује се, по захтеву члана породице који се подноси у року од 90 дана од дана када је наступио основ за исплату солидарне помоћи у  висини неопорезиог износа у складу са Законом о порезу на доходак грађана.</w:t>
      </w:r>
    </w:p>
    <w:p w14:paraId="1CBC56B6" w14:textId="77777777" w:rsidR="0031385A"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Породицу у смислу става 1. тачка 6) овог члана чине брачни и ванбрачни партнер, деца, родитељи, ус</w:t>
      </w:r>
      <w:r w:rsidR="0031385A" w:rsidRPr="002121FB">
        <w:rPr>
          <w:rFonts w:ascii="Times New Roman" w:hAnsi="Times New Roman" w:cs="Times New Roman"/>
          <w:sz w:val="24"/>
          <w:szCs w:val="24"/>
        </w:rPr>
        <w:t>војилац и усвојеник запосленог.</w:t>
      </w:r>
    </w:p>
    <w:p w14:paraId="005744C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 случају да су оба родитеља запослена у предшколској установи, право из става 1. тачка 7) овог члана, остварује мајка детета.</w:t>
      </w:r>
    </w:p>
    <w:p w14:paraId="2EF67D2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 случају да је више чланова уже породице запослено у предшколској установи, право на солидарну помоћ за члана уже породице из става 1. тач. 1), 2), 5) и за штету из става 1. тачка 8) овог члана, остварује један запослени.</w:t>
      </w:r>
    </w:p>
    <w:p w14:paraId="412B37F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може да оствари право на солидарну помоћ, уколико право на медицинско -техничка помагала, апарате за рехабилитацију, лекове и др. није остварено у складу са другим прописима из области обавезног социјалног осигурања, борачко-инвалидске заштите и другим прописима.</w:t>
      </w:r>
    </w:p>
    <w:p w14:paraId="320F43A5"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45.</w:t>
      </w:r>
    </w:p>
    <w:p w14:paraId="0EA2D1E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може да, у складу са мерилима прописаним својим општим актом, исплати солидарну помоћ запосленом ради ублажавања неповољног материјалног и социјалног положаја запосленог, под условом да за то има обезбеђена финансијска средства.</w:t>
      </w:r>
    </w:p>
    <w:p w14:paraId="175B774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Солидарна помоћ по запосленом из става 1. овог члана исплаћује се на годишњем нивоу до висине просечне нето зараде за Републику Србију према последњем објављеном податку Републичког органа надлежног за послове статистике који је претходио дану исплате, без пореза и доприноса.</w:t>
      </w:r>
    </w:p>
    <w:p w14:paraId="2AFB3835"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46.</w:t>
      </w:r>
    </w:p>
    <w:p w14:paraId="02A80E3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може запосленима да исплати Новогодишњу новчану награду у једнаком износу. О висини и динамици исплате из овог члана потписници овог уговора, преговарају сваке године.</w:t>
      </w:r>
    </w:p>
    <w:p w14:paraId="0435257A" w14:textId="77777777" w:rsidR="0031385A" w:rsidRPr="002121FB" w:rsidRDefault="0031385A" w:rsidP="00661C59">
      <w:pPr>
        <w:jc w:val="both"/>
        <w:rPr>
          <w:rFonts w:ascii="Times New Roman" w:hAnsi="Times New Roman" w:cs="Times New Roman"/>
          <w:sz w:val="24"/>
          <w:szCs w:val="24"/>
        </w:rPr>
      </w:pPr>
    </w:p>
    <w:p w14:paraId="05EB6B3B" w14:textId="77777777" w:rsidR="0031385A" w:rsidRPr="002121FB" w:rsidRDefault="0031385A" w:rsidP="00661C59">
      <w:pPr>
        <w:jc w:val="both"/>
        <w:rPr>
          <w:rFonts w:ascii="Times New Roman" w:hAnsi="Times New Roman" w:cs="Times New Roman"/>
          <w:sz w:val="24"/>
          <w:szCs w:val="24"/>
        </w:rPr>
      </w:pPr>
    </w:p>
    <w:p w14:paraId="337D597E" w14:textId="77777777" w:rsidR="0031385A" w:rsidRPr="002121FB" w:rsidRDefault="0031385A" w:rsidP="00661C59">
      <w:pPr>
        <w:jc w:val="both"/>
        <w:rPr>
          <w:rFonts w:ascii="Times New Roman" w:hAnsi="Times New Roman" w:cs="Times New Roman"/>
          <w:sz w:val="24"/>
          <w:szCs w:val="24"/>
        </w:rPr>
      </w:pPr>
    </w:p>
    <w:p w14:paraId="6ADF01A7" w14:textId="77777777" w:rsidR="00661C59" w:rsidRPr="002121FB" w:rsidRDefault="0031385A"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6. </w:t>
      </w:r>
      <w:r w:rsidR="00661C59" w:rsidRPr="002121FB">
        <w:rPr>
          <w:rFonts w:ascii="Times New Roman" w:hAnsi="Times New Roman" w:cs="Times New Roman"/>
          <w:b/>
          <w:sz w:val="24"/>
          <w:szCs w:val="24"/>
        </w:rPr>
        <w:t>Осигурање запослених</w:t>
      </w:r>
    </w:p>
    <w:p w14:paraId="084F5689"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47.</w:t>
      </w:r>
    </w:p>
    <w:p w14:paraId="66B78AC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под једнаким условима колективно осигура запослене за случај смрти, последица незгоде, професионалног обољења, повреде на раду и губитка радне способности, ради обезбеђења накнаде штете.</w:t>
      </w:r>
    </w:p>
    <w:p w14:paraId="2A53D94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у обавези да пре расписивања јавне набавке за закључење уговора о осигурању из става 1. овог члана, преговара и прибави сагласност репрезентативног синдиката код послодавца.</w:t>
      </w:r>
    </w:p>
    <w:p w14:paraId="6DC40CC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може, у складу са расположивим финансијским средствима, да обезбеди додатно здравствено осигурање, за исти износ премије осигурања за лечење у здравственим институцијама, у државном или приватном власништву, са којима осигуравајућа кућа има уговор.</w:t>
      </w:r>
    </w:p>
    <w:p w14:paraId="152A2148" w14:textId="77777777" w:rsidR="00661C59" w:rsidRPr="002121FB" w:rsidRDefault="00661C59" w:rsidP="00661C59">
      <w:pPr>
        <w:jc w:val="both"/>
        <w:rPr>
          <w:rFonts w:ascii="Times New Roman" w:hAnsi="Times New Roman" w:cs="Times New Roman"/>
          <w:sz w:val="24"/>
          <w:szCs w:val="24"/>
        </w:rPr>
      </w:pPr>
    </w:p>
    <w:p w14:paraId="0C4B80A1" w14:textId="77777777" w:rsidR="00661C59" w:rsidRPr="002121FB" w:rsidRDefault="0031385A"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7. </w:t>
      </w:r>
      <w:r w:rsidR="00661C59" w:rsidRPr="002121FB">
        <w:rPr>
          <w:rFonts w:ascii="Times New Roman" w:hAnsi="Times New Roman" w:cs="Times New Roman"/>
          <w:b/>
          <w:sz w:val="24"/>
          <w:szCs w:val="24"/>
        </w:rPr>
        <w:t>Обрачун и исплата плате и накнаде плате</w:t>
      </w:r>
    </w:p>
    <w:p w14:paraId="4792602D"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48.</w:t>
      </w:r>
    </w:p>
    <w:p w14:paraId="5580875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запосленом приликом сваке исплате плате и накнаде плате достави обрачун.</w:t>
      </w:r>
    </w:p>
    <w:p w14:paraId="3ED440F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запосленом достави обрачун и за месец за који није извршио исплату плате, односно накнаду плате, уз образложење из којих разлога није извршена исплата.</w:t>
      </w:r>
    </w:p>
    <w:p w14:paraId="6FCDE87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Исплата плате може бити у једном или из два дела:</w:t>
      </w:r>
    </w:p>
    <w:p w14:paraId="495C5D7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 ако је исплата у једном делу,</w:t>
      </w:r>
      <w:r w:rsidR="0031385A" w:rsidRPr="002121FB">
        <w:rPr>
          <w:rFonts w:ascii="Times New Roman" w:hAnsi="Times New Roman" w:cs="Times New Roman"/>
          <w:sz w:val="24"/>
          <w:szCs w:val="24"/>
        </w:rPr>
        <w:t xml:space="preserve"> исплаћује се до 10. у наредном</w:t>
      </w:r>
      <w:r w:rsidR="0031385A" w:rsidRPr="002121FB">
        <w:rPr>
          <w:rFonts w:ascii="Times New Roman" w:hAnsi="Times New Roman" w:cs="Times New Roman"/>
          <w:sz w:val="24"/>
          <w:szCs w:val="24"/>
          <w:lang w:val="sr-Cyrl-RS"/>
        </w:rPr>
        <w:t xml:space="preserve"> </w:t>
      </w:r>
      <w:r w:rsidRPr="002121FB">
        <w:rPr>
          <w:rFonts w:ascii="Times New Roman" w:hAnsi="Times New Roman" w:cs="Times New Roman"/>
          <w:sz w:val="24"/>
          <w:szCs w:val="24"/>
        </w:rPr>
        <w:t>месецу;</w:t>
      </w:r>
    </w:p>
    <w:p w14:paraId="777BAE92"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ако се исплаћује у два дела: први део се исплаћује до 5. у наредном месецу, а други део до 20. у наредном месецу.</w:t>
      </w:r>
    </w:p>
    <w:p w14:paraId="5EE50448" w14:textId="77777777" w:rsidR="00661C59" w:rsidRPr="002121FB" w:rsidRDefault="00661C59" w:rsidP="00661C59">
      <w:pPr>
        <w:jc w:val="both"/>
        <w:rPr>
          <w:rFonts w:ascii="Times New Roman" w:hAnsi="Times New Roman" w:cs="Times New Roman"/>
          <w:sz w:val="24"/>
          <w:szCs w:val="24"/>
        </w:rPr>
      </w:pPr>
    </w:p>
    <w:p w14:paraId="12E23811"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VII ВИШАК ЗАПОСЛЕНИХ</w:t>
      </w:r>
    </w:p>
    <w:p w14:paraId="550AB04B"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49.</w:t>
      </w:r>
    </w:p>
    <w:p w14:paraId="161A025E" w14:textId="77777777" w:rsidR="0031385A"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Ако услед технолошких , економских или организационих промена престане потреба за радом запослених на неодређено време, послодавац доноси програм за решавање вишка запослених (у даљем тексту:</w:t>
      </w:r>
      <w:r w:rsidR="0031385A" w:rsidRPr="002121FB">
        <w:rPr>
          <w:rFonts w:ascii="Times New Roman" w:hAnsi="Times New Roman" w:cs="Times New Roman"/>
          <w:sz w:val="24"/>
          <w:szCs w:val="24"/>
        </w:rPr>
        <w:t xml:space="preserve"> програм), у складу са законом.</w:t>
      </w:r>
    </w:p>
    <w:p w14:paraId="7ED990C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Програм нарочито садржи:</w:t>
      </w:r>
    </w:p>
    <w:p w14:paraId="7B954C08"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разлоге због којих је престала потреба за радом запослених;</w:t>
      </w:r>
    </w:p>
    <w:p w14:paraId="2992D268"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укупан број запослених код послодавца, као и број запослених који раде на неодређено време;</w:t>
      </w:r>
    </w:p>
    <w:p w14:paraId="009EB13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3)</w:t>
      </w:r>
      <w:r w:rsidR="0031385A" w:rsidRPr="002121FB">
        <w:rPr>
          <w:rFonts w:ascii="Times New Roman" w:hAnsi="Times New Roman" w:cs="Times New Roman"/>
          <w:sz w:val="24"/>
          <w:szCs w:val="24"/>
        </w:rPr>
        <w:t xml:space="preserve"> </w:t>
      </w:r>
      <w:r w:rsidRPr="002121FB">
        <w:rPr>
          <w:rFonts w:ascii="Times New Roman" w:hAnsi="Times New Roman" w:cs="Times New Roman"/>
          <w:sz w:val="24"/>
          <w:szCs w:val="24"/>
        </w:rPr>
        <w:t>критеријуме према којима се утврђује који су запослени вишак;</w:t>
      </w:r>
    </w:p>
    <w:p w14:paraId="6301E8EB" w14:textId="77777777" w:rsidR="00661C59" w:rsidRPr="002121FB" w:rsidRDefault="00661C59" w:rsidP="00661C59">
      <w:pPr>
        <w:jc w:val="both"/>
        <w:rPr>
          <w:rFonts w:ascii="Times New Roman" w:hAnsi="Times New Roman" w:cs="Times New Roman"/>
          <w:sz w:val="24"/>
          <w:szCs w:val="24"/>
        </w:rPr>
      </w:pPr>
    </w:p>
    <w:p w14:paraId="5B5159F6"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4) </w:t>
      </w:r>
      <w:r w:rsidR="00661C59" w:rsidRPr="002121FB">
        <w:rPr>
          <w:rFonts w:ascii="Times New Roman" w:hAnsi="Times New Roman" w:cs="Times New Roman"/>
          <w:sz w:val="24"/>
          <w:szCs w:val="24"/>
        </w:rPr>
        <w:t>број, квалификациону структуру, године старости и стаж осигурања запослених који су вишак и послове које обављају;</w:t>
      </w:r>
    </w:p>
    <w:p w14:paraId="5AF50875"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5) </w:t>
      </w:r>
      <w:r w:rsidR="00661C59" w:rsidRPr="002121FB">
        <w:rPr>
          <w:rFonts w:ascii="Times New Roman" w:hAnsi="Times New Roman" w:cs="Times New Roman"/>
          <w:sz w:val="24"/>
          <w:szCs w:val="24"/>
        </w:rPr>
        <w:t>мере за запошљавање вишка запослених, као што су: премештај на друге послове, рад с непуним радним временом, али не краћим од половине пуног радног времена, преквалификација, доквалификација, други облик додатног образовања, привремено или трајно упућивање на рад код другог послодавца итд.;</w:t>
      </w:r>
    </w:p>
    <w:p w14:paraId="05526565"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6) </w:t>
      </w:r>
      <w:r w:rsidR="00661C59" w:rsidRPr="002121FB">
        <w:rPr>
          <w:rFonts w:ascii="Times New Roman" w:hAnsi="Times New Roman" w:cs="Times New Roman"/>
          <w:sz w:val="24"/>
          <w:szCs w:val="24"/>
        </w:rPr>
        <w:t>средства за решавање соци</w:t>
      </w:r>
      <w:r w:rsidRPr="002121FB">
        <w:rPr>
          <w:rFonts w:ascii="Times New Roman" w:hAnsi="Times New Roman" w:cs="Times New Roman"/>
          <w:sz w:val="24"/>
          <w:szCs w:val="24"/>
        </w:rPr>
        <w:t>јално-економског положаја вишка</w:t>
      </w:r>
      <w:r w:rsidRPr="002121FB">
        <w:rPr>
          <w:rFonts w:ascii="Times New Roman" w:hAnsi="Times New Roman" w:cs="Times New Roman"/>
          <w:sz w:val="24"/>
          <w:szCs w:val="24"/>
          <w:lang w:val="sr-Cyrl-RS"/>
        </w:rPr>
        <w:t xml:space="preserve"> </w:t>
      </w:r>
      <w:r w:rsidR="00661C59" w:rsidRPr="002121FB">
        <w:rPr>
          <w:rFonts w:ascii="Times New Roman" w:hAnsi="Times New Roman" w:cs="Times New Roman"/>
          <w:sz w:val="24"/>
          <w:szCs w:val="24"/>
        </w:rPr>
        <w:t>запослених;</w:t>
      </w:r>
    </w:p>
    <w:p w14:paraId="450894F4"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7) </w:t>
      </w:r>
      <w:r w:rsidR="00661C59" w:rsidRPr="002121FB">
        <w:rPr>
          <w:rFonts w:ascii="Times New Roman" w:hAnsi="Times New Roman" w:cs="Times New Roman"/>
          <w:sz w:val="24"/>
          <w:szCs w:val="24"/>
        </w:rPr>
        <w:t>рок у којем ће запосленом који је вишак бити отказан уговор о раду ако не може да му се омогући запошљавање.</w:t>
      </w:r>
    </w:p>
    <w:p w14:paraId="7547367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Критеријуме из програма утврђује послодавац у сарадњи са репрезентативним синдикатом у установи.</w:t>
      </w:r>
    </w:p>
    <w:p w14:paraId="48028884"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50.</w:t>
      </w:r>
    </w:p>
    <w:p w14:paraId="243C1CD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пре доношења програма, у сарадњи са репрезентативним синдикатом код послодавца и републичком организацијом надлежном за запошљавање предузме одговарајуће мере за ново запошљавање вишка запослених.</w:t>
      </w:r>
    </w:p>
    <w:p w14:paraId="312AA19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Репрезентативни синдикат код послодавца дужан је да достави послодавцу мишљење на предлог програма у року од 15 дана од дана достављања предлога програма.</w:t>
      </w:r>
    </w:p>
    <w:p w14:paraId="4B852C7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w:t>
      </w:r>
    </w:p>
    <w:p w14:paraId="4F089811" w14:textId="0703A427" w:rsidR="00661C59"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 колико Управни одбор  не достави Програм на мишљење синдикату, односно ако у утврђеном року о свом ставу не обавести синдикат, сва појединачна акта о утврђивању вишка запослених су ништавна, односно запосленима не може престати радни однос.</w:t>
      </w:r>
    </w:p>
    <w:p w14:paraId="31BD0F9C" w14:textId="3D0CAA4A" w:rsidR="00E06010" w:rsidRDefault="00E06010" w:rsidP="00661C59">
      <w:pPr>
        <w:jc w:val="both"/>
        <w:rPr>
          <w:rFonts w:ascii="Times New Roman" w:hAnsi="Times New Roman" w:cs="Times New Roman"/>
          <w:sz w:val="24"/>
          <w:szCs w:val="24"/>
        </w:rPr>
      </w:pPr>
    </w:p>
    <w:p w14:paraId="29EDB1D3" w14:textId="77777777" w:rsidR="00E06010" w:rsidRPr="002121FB" w:rsidRDefault="00E06010" w:rsidP="00661C59">
      <w:pPr>
        <w:jc w:val="both"/>
        <w:rPr>
          <w:rFonts w:ascii="Times New Roman" w:hAnsi="Times New Roman" w:cs="Times New Roman"/>
          <w:sz w:val="24"/>
          <w:szCs w:val="24"/>
        </w:rPr>
      </w:pPr>
    </w:p>
    <w:p w14:paraId="17BEAA28"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51.</w:t>
      </w:r>
    </w:p>
    <w:p w14:paraId="08927C2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Одређивање запослених за чијим је радом престала потреба врши комисија од 3 члана од којих два именује послодавац,а једног репрезентативни синдикат у установи, применом следећих критеријума:</w:t>
      </w:r>
    </w:p>
    <w:p w14:paraId="76B2944D" w14:textId="1B19A7CE"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1. </w:t>
      </w:r>
      <w:r w:rsidR="009576FD">
        <w:rPr>
          <w:rFonts w:ascii="Times New Roman" w:hAnsi="Times New Roman" w:cs="Times New Roman"/>
          <w:b/>
          <w:sz w:val="24"/>
          <w:szCs w:val="24"/>
          <w:lang w:val="sr-Cyrl-RS"/>
        </w:rPr>
        <w:t>Р</w:t>
      </w:r>
      <w:r w:rsidRPr="002121FB">
        <w:rPr>
          <w:rFonts w:ascii="Times New Roman" w:hAnsi="Times New Roman" w:cs="Times New Roman"/>
          <w:b/>
          <w:sz w:val="24"/>
          <w:szCs w:val="24"/>
        </w:rPr>
        <w:t>ад остварен у радном односу:</w:t>
      </w:r>
    </w:p>
    <w:p w14:paraId="3BF0328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 за сваку годину рада оствареног у радном односу – 1 бод,</w:t>
      </w:r>
    </w:p>
    <w:p w14:paraId="08CF35E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2) за сваку годину рада оствареног у радном односу код послодавца – 1 бод.</w:t>
      </w:r>
    </w:p>
    <w:p w14:paraId="1053454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14:paraId="6596237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Запосленом се рачуна цела година проведена на раду у радном односу без обзира на то да ли је радио са пуним или непуним радним временом.</w:t>
      </w:r>
    </w:p>
    <w:p w14:paraId="6713C775" w14:textId="4515D48F"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b/>
          <w:sz w:val="24"/>
          <w:szCs w:val="24"/>
        </w:rPr>
        <w:t xml:space="preserve">2. </w:t>
      </w:r>
      <w:r w:rsidR="009576FD">
        <w:rPr>
          <w:rFonts w:ascii="Times New Roman" w:hAnsi="Times New Roman" w:cs="Times New Roman"/>
          <w:b/>
          <w:sz w:val="24"/>
          <w:szCs w:val="24"/>
          <w:lang w:val="sr-Cyrl-RS"/>
        </w:rPr>
        <w:t>О</w:t>
      </w:r>
      <w:r w:rsidRPr="002121FB">
        <w:rPr>
          <w:rFonts w:ascii="Times New Roman" w:hAnsi="Times New Roman" w:cs="Times New Roman"/>
          <w:b/>
          <w:sz w:val="24"/>
          <w:szCs w:val="24"/>
        </w:rPr>
        <w:t>бразовање</w:t>
      </w:r>
      <w:r w:rsidRPr="002121FB">
        <w:rPr>
          <w:rFonts w:ascii="Times New Roman" w:hAnsi="Times New Roman" w:cs="Times New Roman"/>
          <w:sz w:val="24"/>
          <w:szCs w:val="24"/>
        </w:rPr>
        <w:t xml:space="preserve">: </w:t>
      </w:r>
    </w:p>
    <w:p w14:paraId="7CD7B9C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w:t>
      </w:r>
    </w:p>
    <w:p w14:paraId="7AFF052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2) за високо образовање на студијама првог степена (основне академске, односно основне струковне студије), студијама у трајању од три године или вишим образовањем – 15 бодова,</w:t>
      </w:r>
    </w:p>
    <w:p w14:paraId="247648D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3) за специјалистичко образовање након средњег образовања – 13 бодова,</w:t>
      </w:r>
    </w:p>
    <w:p w14:paraId="68D4600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4) за средње образовање у трајању од 4 године – 12 бодова,</w:t>
      </w:r>
    </w:p>
    <w:p w14:paraId="3675C2A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5) за средње образовање у трајању од 3 године – 10 бодова,</w:t>
      </w:r>
    </w:p>
    <w:p w14:paraId="5EB9DBD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6) за основно образовање и оспособљеност за рад у трајању од једне или две године – 5 бодова.</w:t>
      </w:r>
    </w:p>
    <w:p w14:paraId="1B335FA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Бодовање се врши према стеченом одговарајућем образовању.</w:t>
      </w:r>
    </w:p>
    <w:p w14:paraId="6C2C4E1D" w14:textId="137D2551"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3. </w:t>
      </w:r>
      <w:r w:rsidR="009576FD">
        <w:rPr>
          <w:rFonts w:ascii="Times New Roman" w:hAnsi="Times New Roman" w:cs="Times New Roman"/>
          <w:b/>
          <w:sz w:val="24"/>
          <w:szCs w:val="24"/>
          <w:lang w:val="sr-Cyrl-RS"/>
        </w:rPr>
        <w:t>И</w:t>
      </w:r>
      <w:r w:rsidRPr="002121FB">
        <w:rPr>
          <w:rFonts w:ascii="Times New Roman" w:hAnsi="Times New Roman" w:cs="Times New Roman"/>
          <w:b/>
          <w:sz w:val="24"/>
          <w:szCs w:val="24"/>
        </w:rPr>
        <w:t>мовно стање:</w:t>
      </w:r>
    </w:p>
    <w:p w14:paraId="7ABD8FB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 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 0,5 бодова,</w:t>
      </w:r>
    </w:p>
    <w:p w14:paraId="553F4FF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14:paraId="78EAE97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Код бодовања имовног стања, под породичним домаћинством сматрају се: брачни/ванбрачни друг, деца/усвојеници и родитељи/усвјиоци које запослени издржава</w:t>
      </w:r>
    </w:p>
    <w:p w14:paraId="4E147154" w14:textId="735D8E9E"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4.  </w:t>
      </w:r>
      <w:r w:rsidR="009576FD">
        <w:rPr>
          <w:rFonts w:ascii="Times New Roman" w:hAnsi="Times New Roman" w:cs="Times New Roman"/>
          <w:b/>
          <w:sz w:val="24"/>
          <w:szCs w:val="24"/>
          <w:lang w:val="sr-Cyrl-RS"/>
        </w:rPr>
        <w:t>З</w:t>
      </w:r>
      <w:r w:rsidRPr="002121FB">
        <w:rPr>
          <w:rFonts w:ascii="Times New Roman" w:hAnsi="Times New Roman" w:cs="Times New Roman"/>
          <w:b/>
          <w:sz w:val="24"/>
          <w:szCs w:val="24"/>
        </w:rPr>
        <w:t>дравствено стање запосленог:</w:t>
      </w:r>
    </w:p>
    <w:p w14:paraId="014C7A4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 тешко обољење запосленог-3 бода</w:t>
      </w:r>
    </w:p>
    <w:p w14:paraId="6DFC030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запослени који болује од професионалне болести  – 2 бода, </w:t>
      </w:r>
    </w:p>
    <w:p w14:paraId="780D32C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3) особа са инвалидитетом – 1 бод.</w:t>
      </w:r>
    </w:p>
    <w:p w14:paraId="2D62F99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Бодовање по овом основу врши се само по једној од тачака која је најповољнија за запосленог.</w:t>
      </w:r>
    </w:p>
    <w:p w14:paraId="00B9950C" w14:textId="77777777" w:rsidR="00481E1C" w:rsidRPr="00481E1C" w:rsidRDefault="00661C59" w:rsidP="00661C59">
      <w:pPr>
        <w:jc w:val="both"/>
        <w:rPr>
          <w:rFonts w:ascii="Times New Roman" w:hAnsi="Times New Roman" w:cs="Times New Roman"/>
          <w:color w:val="FF0000"/>
          <w:sz w:val="24"/>
          <w:szCs w:val="24"/>
          <w:lang w:val="sr-Cyrl-RS"/>
        </w:rPr>
      </w:pPr>
      <w:r w:rsidRPr="00481E1C">
        <w:rPr>
          <w:rFonts w:ascii="Times New Roman" w:hAnsi="Times New Roman" w:cs="Times New Roman"/>
          <w:color w:val="FF0000"/>
          <w:sz w:val="24"/>
          <w:szCs w:val="24"/>
        </w:rPr>
        <w:t>Тежим обољењем у смислу овог члана сматрају се</w:t>
      </w:r>
      <w:r w:rsidR="00481E1C" w:rsidRPr="00481E1C">
        <w:rPr>
          <w:rFonts w:ascii="Times New Roman" w:hAnsi="Times New Roman" w:cs="Times New Roman"/>
          <w:color w:val="FF0000"/>
          <w:sz w:val="24"/>
          <w:szCs w:val="24"/>
          <w:lang w:val="sr-Cyrl-RS"/>
        </w:rPr>
        <w:t>:</w:t>
      </w:r>
    </w:p>
    <w:p w14:paraId="04FE5569" w14:textId="3FD6BD34" w:rsidR="00481E1C" w:rsidRPr="00481E1C" w:rsidRDefault="00661C59"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 xml:space="preserve"> </w:t>
      </w:r>
      <w:r w:rsidR="00481E1C" w:rsidRPr="00481E1C">
        <w:rPr>
          <w:rFonts w:ascii="Times New Roman" w:hAnsi="Times New Roman" w:cs="Times New Roman"/>
          <w:color w:val="FF0000"/>
          <w:sz w:val="24"/>
          <w:szCs w:val="24"/>
        </w:rPr>
        <w:t>1) малигна обољења након хемио и радио терапије, као и операције, бенигни тумори CNS са малигном локализацијом;</w:t>
      </w:r>
    </w:p>
    <w:p w14:paraId="2C1F5C63" w14:textId="77777777" w:rsidR="00481E1C" w:rsidRPr="00481E1C" w:rsidRDefault="00481E1C" w:rsidP="00481E1C">
      <w:pPr>
        <w:jc w:val="both"/>
        <w:rPr>
          <w:rFonts w:ascii="Times New Roman" w:hAnsi="Times New Roman" w:cs="Times New Roman"/>
          <w:color w:val="FF0000"/>
          <w:sz w:val="24"/>
          <w:szCs w:val="24"/>
        </w:rPr>
      </w:pPr>
    </w:p>
    <w:p w14:paraId="4A28181F"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2) ампутације екстремитета;</w:t>
      </w:r>
    </w:p>
    <w:p w14:paraId="4748C1AF"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3) тешке трауме са трајним деформитетима;</w:t>
      </w:r>
    </w:p>
    <w:p w14:paraId="72B1A4B2"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4) реуматска и друга дегенеративна обољења зглобова и кичменог стуба са неуролошким испадима и стањима после екстрације протезе због инфекције;</w:t>
      </w:r>
    </w:p>
    <w:p w14:paraId="6854BCEF"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5) хроничне психозе са непотпуним ремисијама и трајним изменама личности;</w:t>
      </w:r>
    </w:p>
    <w:p w14:paraId="736EFD66"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6) цереброваскуларна обољења са трајним неуролошким и психичким секвелама;</w:t>
      </w:r>
    </w:p>
    <w:p w14:paraId="7D1DFFED"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7) тешка дегенеративна неуромишићна обољења и урођене и стечене миопатије, демијелизациона и екстрапирамидна обољења;</w:t>
      </w:r>
    </w:p>
    <w:p w14:paraId="4F044A9E"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8) деменције и тежи органски психосиндроми;</w:t>
      </w:r>
    </w:p>
    <w:p w14:paraId="4F034AB9"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9) генетске болести;</w:t>
      </w:r>
    </w:p>
    <w:p w14:paraId="2AEF2961"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10) системске болести у одмаклој фази;</w:t>
      </w:r>
    </w:p>
    <w:p w14:paraId="6059D49D"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11) диабетес са секундарним терминалним компликацијама;</w:t>
      </w:r>
    </w:p>
    <w:p w14:paraId="018E389A"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12) малигна хипертензија са доказаним променама на очном дну, срцу и бубрезима;</w:t>
      </w:r>
    </w:p>
    <w:p w14:paraId="48463149" w14:textId="6471A03D"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13) стања након операције срца, и ако је EF&lt;50 после завршене рехабилитације;</w:t>
      </w:r>
    </w:p>
    <w:p w14:paraId="19F92220"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14) примарне кардиопатије;</w:t>
      </w:r>
    </w:p>
    <w:p w14:paraId="39DBED8A"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15) хронична опструктивна болест плућа у терминалној фази;</w:t>
      </w:r>
    </w:p>
    <w:p w14:paraId="100A56E1" w14:textId="094CD832"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16) слабовиди (II група) и слепи (III, IV и V група са дефектом вида према SZO) и сужење видног поља 10 степени и мање без обзира на оштрину вида;</w:t>
      </w:r>
    </w:p>
    <w:p w14:paraId="46212A1B"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17) стање са терминалним знацима цирозе јетре;</w:t>
      </w:r>
    </w:p>
    <w:p w14:paraId="524D7441" w14:textId="77777777" w:rsidR="00481E1C" w:rsidRPr="00481E1C" w:rsidRDefault="00481E1C" w:rsidP="00481E1C">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rPr>
        <w:t>18) терминална бубрежна инсуфицијенција;</w:t>
      </w:r>
    </w:p>
    <w:p w14:paraId="0B70B0A2" w14:textId="00782EFE" w:rsidR="00481E1C" w:rsidRPr="00481E1C" w:rsidRDefault="00481E1C" w:rsidP="00481E1C">
      <w:pPr>
        <w:jc w:val="both"/>
        <w:rPr>
          <w:rFonts w:ascii="Times New Roman" w:hAnsi="Times New Roman" w:cs="Times New Roman"/>
          <w:color w:val="FF0000"/>
          <w:sz w:val="24"/>
          <w:szCs w:val="24"/>
          <w:lang w:val="sr-Cyrl-RS"/>
        </w:rPr>
      </w:pPr>
      <w:r w:rsidRPr="00481E1C">
        <w:rPr>
          <w:rFonts w:ascii="Times New Roman" w:hAnsi="Times New Roman" w:cs="Times New Roman"/>
          <w:color w:val="FF0000"/>
          <w:sz w:val="24"/>
          <w:szCs w:val="24"/>
        </w:rPr>
        <w:t>19) имунодефицијентне болести у одмаклом стадијуму</w:t>
      </w:r>
      <w:r w:rsidRPr="00481E1C">
        <w:rPr>
          <w:rFonts w:ascii="Times New Roman" w:hAnsi="Times New Roman" w:cs="Times New Roman"/>
          <w:color w:val="FF0000"/>
          <w:sz w:val="24"/>
          <w:szCs w:val="24"/>
          <w:lang w:val="sr-Cyrl-RS"/>
        </w:rPr>
        <w:t xml:space="preserve">, као и </w:t>
      </w:r>
    </w:p>
    <w:p w14:paraId="490E7105" w14:textId="20FF10B8" w:rsidR="00661C59" w:rsidRPr="00481E1C" w:rsidRDefault="00481E1C" w:rsidP="00661C59">
      <w:pPr>
        <w:jc w:val="both"/>
        <w:rPr>
          <w:rFonts w:ascii="Times New Roman" w:hAnsi="Times New Roman" w:cs="Times New Roman"/>
          <w:color w:val="FF0000"/>
          <w:sz w:val="24"/>
          <w:szCs w:val="24"/>
        </w:rPr>
      </w:pPr>
      <w:r w:rsidRPr="00481E1C">
        <w:rPr>
          <w:rFonts w:ascii="Times New Roman" w:hAnsi="Times New Roman" w:cs="Times New Roman"/>
          <w:color w:val="FF0000"/>
          <w:sz w:val="24"/>
          <w:szCs w:val="24"/>
          <w:lang w:val="sr-Cyrl-RS"/>
        </w:rPr>
        <w:t>20)</w:t>
      </w:r>
      <w:r w:rsidR="00661C59" w:rsidRPr="00481E1C">
        <w:rPr>
          <w:rFonts w:ascii="Times New Roman" w:hAnsi="Times New Roman" w:cs="Times New Roman"/>
          <w:color w:val="FF0000"/>
          <w:sz w:val="24"/>
          <w:szCs w:val="24"/>
        </w:rPr>
        <w:t xml:space="preserve"> обољења која се сматрају ретким болестима</w:t>
      </w:r>
      <w:r>
        <w:rPr>
          <w:rFonts w:ascii="Times New Roman" w:hAnsi="Times New Roman" w:cs="Times New Roman"/>
          <w:color w:val="FF0000"/>
          <w:sz w:val="24"/>
          <w:szCs w:val="24"/>
        </w:rPr>
        <w:t>.</w:t>
      </w:r>
    </w:p>
    <w:p w14:paraId="4A12B21F" w14:textId="77777777" w:rsidR="0031385A" w:rsidRPr="002121FB" w:rsidRDefault="0031385A" w:rsidP="00661C59">
      <w:pPr>
        <w:jc w:val="both"/>
        <w:rPr>
          <w:rFonts w:ascii="Times New Roman" w:hAnsi="Times New Roman" w:cs="Times New Roman"/>
          <w:sz w:val="24"/>
          <w:szCs w:val="24"/>
        </w:rPr>
      </w:pPr>
    </w:p>
    <w:p w14:paraId="4A4818EA" w14:textId="7E5BA020" w:rsidR="00661C59" w:rsidRPr="002121FB" w:rsidRDefault="00661C59" w:rsidP="00661C59">
      <w:pPr>
        <w:jc w:val="both"/>
        <w:rPr>
          <w:rFonts w:ascii="Times New Roman" w:hAnsi="Times New Roman" w:cs="Times New Roman"/>
          <w:b/>
          <w:sz w:val="24"/>
          <w:szCs w:val="24"/>
        </w:rPr>
      </w:pPr>
      <w:r w:rsidRPr="002121FB">
        <w:rPr>
          <w:rFonts w:ascii="Times New Roman" w:hAnsi="Times New Roman" w:cs="Times New Roman"/>
          <w:b/>
          <w:sz w:val="24"/>
          <w:szCs w:val="24"/>
        </w:rPr>
        <w:t xml:space="preserve">5. </w:t>
      </w:r>
      <w:r w:rsidR="009576FD">
        <w:rPr>
          <w:rFonts w:ascii="Times New Roman" w:hAnsi="Times New Roman" w:cs="Times New Roman"/>
          <w:b/>
          <w:sz w:val="24"/>
          <w:szCs w:val="24"/>
          <w:lang w:val="sr-Cyrl-RS"/>
        </w:rPr>
        <w:t>Б</w:t>
      </w:r>
      <w:r w:rsidRPr="002121FB">
        <w:rPr>
          <w:rFonts w:ascii="Times New Roman" w:hAnsi="Times New Roman" w:cs="Times New Roman"/>
          <w:b/>
          <w:sz w:val="24"/>
          <w:szCs w:val="24"/>
        </w:rPr>
        <w:t xml:space="preserve">рој деце предшколског узраста,односно деце на редовном школовању до 26 година старости: </w:t>
      </w:r>
    </w:p>
    <w:p w14:paraId="0FD1ABE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 ако запослени има једно дете – 1 бод,</w:t>
      </w:r>
    </w:p>
    <w:p w14:paraId="79BCAD4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2) ако запослени има двоје деце – 3 бода,</w:t>
      </w:r>
    </w:p>
    <w:p w14:paraId="56519B3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3) ако запослени има троје и више деце – 5 бодова.</w:t>
      </w:r>
    </w:p>
    <w:p w14:paraId="13BCA65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14:paraId="4746EA4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критеријум за који запослени не достави потребну документацију у остављеном року за утврђивање листе запослених за чијим је радом престала потреба, бодује се са нула бодова.</w:t>
      </w:r>
    </w:p>
    <w:p w14:paraId="0697150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Наведени критеријуми се примењују и у ситуацији када постоји вишак запослених, а послодавац нема законску обавезу израде Програма технолошког вишка, уколико на радном месту за које утврђује вишак постоји више извршилаца..</w:t>
      </w:r>
    </w:p>
    <w:p w14:paraId="6D0EF9A5"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52.</w:t>
      </w:r>
    </w:p>
    <w:p w14:paraId="728C270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На основу критеријума из предходног члана сачињава се ранг листа према броју бодова, почев од највећег.</w:t>
      </w:r>
    </w:p>
    <w:p w14:paraId="05C2FE2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запосленог за чијим је радом престала потреба утврђује се запослени који оствари најмањи број бодова</w:t>
      </w:r>
    </w:p>
    <w:p w14:paraId="249D15A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Уколико више запослених има исти број бодова, предност има запослени који је остварио већи број бодова по основу рада оствареног у радном односу, образовања, имовног стања, здравственог стања, броја д</w:t>
      </w:r>
      <w:r w:rsidR="0031385A" w:rsidRPr="002121FB">
        <w:rPr>
          <w:rFonts w:ascii="Times New Roman" w:hAnsi="Times New Roman" w:cs="Times New Roman"/>
          <w:sz w:val="24"/>
          <w:szCs w:val="24"/>
        </w:rPr>
        <w:t>еце, и то наведеним редоследом.</w:t>
      </w:r>
    </w:p>
    <w:p w14:paraId="39558330"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53.</w:t>
      </w:r>
    </w:p>
    <w:p w14:paraId="20968D2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Решење којим се утврђује да је престала потреба за радом запосленог доноси директор, на основу предлога комисије Комисија из става 1 овог члана утврђује предлог на основу листе која је сачињена према критеријумима из овог Уговора.</w:t>
      </w:r>
    </w:p>
    <w:p w14:paraId="4AB1B3EF"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54.</w:t>
      </w:r>
    </w:p>
    <w:p w14:paraId="1E50BC7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Радни однос запосленом за чијим је радом престала потреба не може престати без његове сагласности:</w:t>
      </w:r>
    </w:p>
    <w:p w14:paraId="1A5A85C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1) запосленој за време трудноће или са дететом до две године старости,</w:t>
      </w:r>
    </w:p>
    <w:p w14:paraId="1DCC1D9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2) запосленом самохраном родитељу,</w:t>
      </w:r>
    </w:p>
    <w:p w14:paraId="3A98A11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3) запосленом чије дете има тешки инвалидитет,</w:t>
      </w:r>
    </w:p>
    <w:p w14:paraId="0C69E5A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4) ако оба брачна друга раде у истој установи, једном од брачних другова,</w:t>
      </w:r>
    </w:p>
    <w:p w14:paraId="559AE9E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5) запосленом мушкарцу који има најмање 35 година стажа осигурања и запосленој жени која има најмање 30 година стажа осигурања, без њихове сагласности, под условом да не испуњава један од услова за пензију.</w:t>
      </w:r>
    </w:p>
    <w:p w14:paraId="330C981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Самохраним родитељем, у смислу овог уговора,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 </w:t>
      </w:r>
    </w:p>
    <w:p w14:paraId="230D333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 </w:t>
      </w:r>
    </w:p>
    <w:p w14:paraId="4C73092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Не сматра се, у смислу овог уговора, самохраним родитељ који по престанку раније брачне, односно ванбрачне заједнице, заснује нову брачну, односно ванбрачну заједницу. </w:t>
      </w:r>
    </w:p>
    <w:p w14:paraId="74329872"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55.</w:t>
      </w:r>
    </w:p>
    <w:p w14:paraId="540F3C9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Запосленом за чијим је радом престала потреба, а коме није могло да се обезбеди ни једно од права утврђених законом, колективним уговором код послодавца, или уговором о раду, може престати радни однос под условом да му се претходно исплати отпремнина најмање у висини која је утврђена Законом о раду.</w:t>
      </w:r>
    </w:p>
    <w:p w14:paraId="6794F56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Исплата отпремнине врши се најкасније до дана престанка радног односа, а исплата свих неисплаћених плата, накнада плата и других примања које је запослени остварио до дана престанка радног односа, у складу са општим актом и уговором о раду, најкасније у року од 30 дана од дана престанка радног односа.</w:t>
      </w:r>
    </w:p>
    <w:p w14:paraId="63AC11A8"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VIII НАКНАДА ШТЕТЕ</w:t>
      </w:r>
    </w:p>
    <w:p w14:paraId="193D8485"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56.</w:t>
      </w:r>
    </w:p>
    <w:p w14:paraId="6811999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је одговоран послодавцу за штету коју је на раду или у вези са радом намерно или крајњом непажњом проузроковао.</w:t>
      </w:r>
    </w:p>
    <w:p w14:paraId="063EF7D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запосленом, који је претрпео повреду на раду или у вези са радом, надокнади штету.</w:t>
      </w:r>
    </w:p>
    <w:p w14:paraId="38B620A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Постојање штете, њену висину, околности под којим је штета настала, ко је штету проузроковао и како се надокнађује утврђује Комисија коју именује послодавац, у којој мора бити представник синдиката. Комисија ради у складу са овим Колективним уговором код послодавца и Правилником о раду комисије.</w:t>
      </w:r>
    </w:p>
    <w:p w14:paraId="3E10BAE8" w14:textId="1C1ADC9F" w:rsidR="00661C59"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Поступак и начин накнаде штете одређује Комисија, у ск</w:t>
      </w:r>
      <w:r w:rsidR="0031385A" w:rsidRPr="002121FB">
        <w:rPr>
          <w:rFonts w:ascii="Times New Roman" w:hAnsi="Times New Roman" w:cs="Times New Roman"/>
          <w:sz w:val="24"/>
          <w:szCs w:val="24"/>
        </w:rPr>
        <w:t>ладу са законом и општим актом.</w:t>
      </w:r>
    </w:p>
    <w:p w14:paraId="4D8E6FF1" w14:textId="6C694285" w:rsidR="009576FD" w:rsidRDefault="009576FD" w:rsidP="00661C59">
      <w:pPr>
        <w:jc w:val="both"/>
        <w:rPr>
          <w:rFonts w:ascii="Times New Roman" w:hAnsi="Times New Roman" w:cs="Times New Roman"/>
          <w:sz w:val="24"/>
          <w:szCs w:val="24"/>
        </w:rPr>
      </w:pPr>
    </w:p>
    <w:p w14:paraId="1D29DD95" w14:textId="6A265AF1" w:rsidR="009576FD" w:rsidRDefault="009576FD" w:rsidP="00661C59">
      <w:pPr>
        <w:jc w:val="both"/>
        <w:rPr>
          <w:rFonts w:ascii="Times New Roman" w:hAnsi="Times New Roman" w:cs="Times New Roman"/>
          <w:sz w:val="24"/>
          <w:szCs w:val="24"/>
        </w:rPr>
      </w:pPr>
    </w:p>
    <w:p w14:paraId="5C7BCA22" w14:textId="77777777" w:rsidR="009576FD" w:rsidRPr="002121FB" w:rsidRDefault="009576FD" w:rsidP="00661C59">
      <w:pPr>
        <w:jc w:val="both"/>
        <w:rPr>
          <w:rFonts w:ascii="Times New Roman" w:hAnsi="Times New Roman" w:cs="Times New Roman"/>
          <w:sz w:val="24"/>
          <w:szCs w:val="24"/>
        </w:rPr>
      </w:pPr>
    </w:p>
    <w:p w14:paraId="22DF2E40" w14:textId="77777777" w:rsidR="00661C59" w:rsidRPr="002121FB" w:rsidRDefault="00661C59" w:rsidP="00661C59">
      <w:pPr>
        <w:jc w:val="both"/>
        <w:rPr>
          <w:rFonts w:ascii="Times New Roman" w:hAnsi="Times New Roman" w:cs="Times New Roman"/>
          <w:sz w:val="24"/>
          <w:szCs w:val="24"/>
        </w:rPr>
      </w:pPr>
    </w:p>
    <w:p w14:paraId="66FE0A2A"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IX УДАЉАВАЊЕ ЗАПОСЛЕНОГ СА РАДА</w:t>
      </w:r>
    </w:p>
    <w:p w14:paraId="2D3A8F23"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57.</w:t>
      </w:r>
    </w:p>
    <w:p w14:paraId="3A9208C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може привремено да буде удаљен са рада, у складу са законом.</w:t>
      </w:r>
    </w:p>
    <w:p w14:paraId="0F67BD0C" w14:textId="77777777" w:rsidR="00661C59" w:rsidRPr="002121FB" w:rsidRDefault="00661C59" w:rsidP="00661C59">
      <w:pPr>
        <w:jc w:val="both"/>
        <w:rPr>
          <w:rFonts w:ascii="Times New Roman" w:hAnsi="Times New Roman" w:cs="Times New Roman"/>
          <w:sz w:val="24"/>
          <w:szCs w:val="24"/>
        </w:rPr>
      </w:pPr>
    </w:p>
    <w:p w14:paraId="47B6BEF9" w14:textId="77777777" w:rsidR="00661C59" w:rsidRPr="009576FD" w:rsidRDefault="00661C59" w:rsidP="009576FD">
      <w:pPr>
        <w:jc w:val="center"/>
        <w:rPr>
          <w:rFonts w:ascii="Times New Roman" w:hAnsi="Times New Roman" w:cs="Times New Roman"/>
          <w:b/>
          <w:bCs/>
          <w:sz w:val="24"/>
          <w:szCs w:val="24"/>
        </w:rPr>
      </w:pPr>
      <w:r w:rsidRPr="009576FD">
        <w:rPr>
          <w:rFonts w:ascii="Times New Roman" w:hAnsi="Times New Roman" w:cs="Times New Roman"/>
          <w:b/>
          <w:bCs/>
          <w:sz w:val="24"/>
          <w:szCs w:val="24"/>
        </w:rPr>
        <w:t>X ИЗМЕНА УГОВОРА О РАДУ</w:t>
      </w:r>
    </w:p>
    <w:p w14:paraId="6C3FC365"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58.</w:t>
      </w:r>
    </w:p>
    <w:p w14:paraId="6537F3E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може запосленом да понуди измену уговорених услова рада (у даљем тексту: анекс уговора), у складу са законом.</w:t>
      </w:r>
    </w:p>
    <w:p w14:paraId="2E94A249"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59.</w:t>
      </w:r>
    </w:p>
    <w:p w14:paraId="17229B4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Уз понуду за закључивање анекса уговора послодавац је дужан да запосленом у писменом облику достави и разлоге за понуду, рок у коме запослени треба да се изјасни о понуди и правне последице које могу да настану одбијањем понуде.</w:t>
      </w:r>
    </w:p>
    <w:p w14:paraId="25AC5EB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је дужан да се изјасни о понуди за закључивање анекса уговора у року који одреди Послодавац, а који не може бити краћи од осам радних дана.</w:t>
      </w:r>
    </w:p>
    <w:p w14:paraId="60BB785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Ако запослени потпише анекс уговора у остављеном року задржава право да пред надлежним судом оспорава законитост тог анекса.</w:t>
      </w:r>
    </w:p>
    <w:p w14:paraId="130468D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који одбије понуду анекса уговора у остављеном року, задржава право да у судском поступку поводом отказа уговора о раду, због одбијања закључивања анекса уговора о раду, оспорава законитост анекса уговора.</w:t>
      </w:r>
    </w:p>
    <w:p w14:paraId="2B37B62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Сматра се да је запослени одбио понуду за закључивање анекса уговора уколико се не изјасни у року из става 2. овог члана.</w:t>
      </w:r>
    </w:p>
    <w:p w14:paraId="13540E80" w14:textId="77777777" w:rsidR="00661C59" w:rsidRPr="002121FB" w:rsidRDefault="00661C59" w:rsidP="00661C59">
      <w:pPr>
        <w:jc w:val="both"/>
        <w:rPr>
          <w:rFonts w:ascii="Times New Roman" w:hAnsi="Times New Roman" w:cs="Times New Roman"/>
          <w:sz w:val="24"/>
          <w:szCs w:val="24"/>
        </w:rPr>
      </w:pPr>
    </w:p>
    <w:p w14:paraId="1ABD028B"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XI ПРЕСТАНАК РАДНОГ ОДНОСА</w:t>
      </w:r>
    </w:p>
    <w:p w14:paraId="799524BE"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60.</w:t>
      </w:r>
    </w:p>
    <w:p w14:paraId="69AF901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Радни однос запосленог у установи престаје у складу са законом, на основу решења директора.</w:t>
      </w:r>
    </w:p>
    <w:p w14:paraId="0F36F6E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Васпитачу и стручном сараднику престаје радни однос кад се стекну услови у складу са законом којим се уређују основе система образовања и васпитања.</w:t>
      </w:r>
    </w:p>
    <w:p w14:paraId="4AAAD92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Запосленом престаје радни однос тежом повредом радне обавезе у складу са законом којим се уређују основе система образовања и васпитања.</w:t>
      </w:r>
    </w:p>
    <w:p w14:paraId="17589F55"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61.</w:t>
      </w:r>
    </w:p>
    <w:p w14:paraId="3DE5394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пре отказа уговора о раду, у складу са Законом о раду, писменим путем упозори запосленог на постојање разлога за отказ уговора о раду и да му остави рок од најмање осам дана да се изјасни на наводе из упозорења.</w:t>
      </w:r>
    </w:p>
    <w:p w14:paraId="1DD3118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у упозорењу наведе правни основ за давање отказа, чињенице и доказе који указују да су се стекли услови за отказ уговора о раду и рок за давање одговора на упозорење.</w:t>
      </w:r>
    </w:p>
    <w:p w14:paraId="4553BBA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Ово упозорење послодавац доставља и синдикату чији је запослени члан.</w:t>
      </w:r>
    </w:p>
    <w:p w14:paraId="0C9F4F25"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62.</w:t>
      </w:r>
    </w:p>
    <w:p w14:paraId="56ABF9D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Начин и поступак достављања решења о отказу уговора о раду, врши се у складу са Законом о раду.</w:t>
      </w:r>
    </w:p>
    <w:p w14:paraId="1E9D485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Решење о отказу уговора о раду садржи правни основ, образложење и поуку о правном леку.</w:t>
      </w:r>
    </w:p>
    <w:p w14:paraId="12ECD5CD"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63.</w:t>
      </w:r>
    </w:p>
    <w:p w14:paraId="22D2C2A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запосленом, у случају престанка радног односа, исплати све неисплаћене плате, накнаде плата и друга примања које је запослени остварио до дана престанка радног односа у складу са колективним уговором, односно уговором о раду.</w:t>
      </w:r>
    </w:p>
    <w:p w14:paraId="0A8389A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Исплату наведених обавеза послодавац је дужан да изврши најкасније у року од 30 дана од дана престанка радног односа.</w:t>
      </w:r>
    </w:p>
    <w:p w14:paraId="734533A5"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64.</w:t>
      </w:r>
    </w:p>
    <w:p w14:paraId="40DB289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време трудноће, породиљског одсуства, одсуства ради неге детета и одсуства са рада ради посебне неге детета послодавац не може запосленом да откаже уговор о раду.</w:t>
      </w:r>
    </w:p>
    <w:p w14:paraId="32B0249C"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65.</w:t>
      </w:r>
    </w:p>
    <w:p w14:paraId="2A7937A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p>
    <w:p w14:paraId="7EE2C013" w14:textId="735B5C01"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Терет доказивања да отказ уговора о раду или стављање у неповољан положај запосленог није последица статуса или активности из става 1. овог члана је на послодавцу.</w:t>
      </w:r>
    </w:p>
    <w:p w14:paraId="5BEF8E50"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XII ОСТВАРИВАЊЕ И ЗАШТИТА ПРАВА ЗАПОСЛЕНИХ</w:t>
      </w:r>
    </w:p>
    <w:p w14:paraId="238901B1"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66.</w:t>
      </w:r>
    </w:p>
    <w:p w14:paraId="5A129DD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 правима, обавезама и одговорностима из радног односа запослених одлучује директор, или запослени кога он овласти.</w:t>
      </w:r>
    </w:p>
    <w:p w14:paraId="173D55D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Овлашћење из става 1. овог члана се даје у писменом облику.</w:t>
      </w:r>
    </w:p>
    <w:p w14:paraId="2711BBD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или друго овлашћено лице, решење</w:t>
      </w:r>
      <w:r w:rsidR="0031385A" w:rsidRPr="002121FB">
        <w:rPr>
          <w:rFonts w:ascii="Times New Roman" w:hAnsi="Times New Roman" w:cs="Times New Roman"/>
          <w:sz w:val="24"/>
          <w:szCs w:val="24"/>
        </w:rPr>
        <w:t xml:space="preserve">м одлучује о правима, </w:t>
      </w:r>
      <w:r w:rsidRPr="002121FB">
        <w:rPr>
          <w:rFonts w:ascii="Times New Roman" w:hAnsi="Times New Roman" w:cs="Times New Roman"/>
          <w:sz w:val="24"/>
          <w:szCs w:val="24"/>
        </w:rPr>
        <w:t>обавезама и одговорностима запослених у складу са законом.</w:t>
      </w:r>
    </w:p>
    <w:p w14:paraId="6E60188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Решење мора да садржи образложење и поуку о правном леку.</w:t>
      </w:r>
    </w:p>
    <w:p w14:paraId="779A8CD8" w14:textId="77777777" w:rsidR="0031385A"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67.</w:t>
      </w:r>
    </w:p>
    <w:p w14:paraId="7F1A4083" w14:textId="77777777" w:rsidR="00661C59" w:rsidRPr="002121FB" w:rsidRDefault="00661C59" w:rsidP="0031385A">
      <w:pPr>
        <w:rPr>
          <w:rFonts w:ascii="Times New Roman" w:hAnsi="Times New Roman" w:cs="Times New Roman"/>
          <w:sz w:val="24"/>
          <w:szCs w:val="24"/>
        </w:rPr>
      </w:pPr>
      <w:r w:rsidRPr="002121FB">
        <w:rPr>
          <w:rFonts w:ascii="Times New Roman" w:hAnsi="Times New Roman" w:cs="Times New Roman"/>
          <w:sz w:val="24"/>
          <w:szCs w:val="24"/>
        </w:rPr>
        <w:t xml:space="preserve">У случају настанка спора између послодавца </w:t>
      </w:r>
      <w:r w:rsidR="0031385A" w:rsidRPr="002121FB">
        <w:rPr>
          <w:rFonts w:ascii="Times New Roman" w:hAnsi="Times New Roman" w:cs="Times New Roman"/>
          <w:sz w:val="24"/>
          <w:szCs w:val="24"/>
        </w:rPr>
        <w:t>и запосленог, спорна питања се,</w:t>
      </w:r>
      <w:r w:rsidRPr="002121FB">
        <w:rPr>
          <w:rFonts w:ascii="Times New Roman" w:hAnsi="Times New Roman" w:cs="Times New Roman"/>
          <w:sz w:val="24"/>
          <w:szCs w:val="24"/>
        </w:rPr>
        <w:t xml:space="preserve"> најпре, уз сагласност обе стране у спору, могу решавати споразумно.</w:t>
      </w:r>
    </w:p>
    <w:p w14:paraId="2D29E02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Спорна питања из става 1. овог члана решава арбитар.</w:t>
      </w:r>
    </w:p>
    <w:p w14:paraId="3A88BD57" w14:textId="77777777" w:rsidR="0031385A"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Арбитра споразумом одређују стране у спору из реда стручњака у области која је предмет спора.</w:t>
      </w:r>
    </w:p>
    <w:p w14:paraId="2AD47A8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Рок за покретање поступка пред арбитром јесте три дана од дана достављања решења запосленом.</w:t>
      </w:r>
    </w:p>
    <w:p w14:paraId="346DC1F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Арбитар је дужан да донесе одлуку у року од десет дана од дана подношења   захтева за споразумно решавање спорних питања.</w:t>
      </w:r>
    </w:p>
    <w:p w14:paraId="71B8208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време трајања поступка пред арбитром због отказа уговора о раду, запосленом мирује радни однос.</w:t>
      </w:r>
    </w:p>
    <w:p w14:paraId="3FC4295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Ако арбитар у року од десет дана од дана подношења захтева за споразумно решавање не донесе одлуку, решење о отказу уговора о раду постаје извршно.</w:t>
      </w:r>
    </w:p>
    <w:p w14:paraId="6373C4A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Одлука арбитра је коначна и обавезује Послодавца и запосленог.</w:t>
      </w:r>
    </w:p>
    <w:p w14:paraId="6B4C1BC6"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68.</w:t>
      </w:r>
    </w:p>
    <w:p w14:paraId="61D2645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Против решења којим је повређено право запосленог или кад је запослени сазнао за повреду права, запослени или представник синдиката чији је запослени члан, ако га запослени овласти, може да покрене спор пред надлежним судом.</w:t>
      </w:r>
    </w:p>
    <w:p w14:paraId="1DC275AE" w14:textId="711FFDE0"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Рок за покретање спора је 60 дана од дана достављања решења, односно сазнања за повреду права.</w:t>
      </w:r>
    </w:p>
    <w:p w14:paraId="48295F84"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XIII УСЛОВИ ЗА РАД СИНДИКАТА</w:t>
      </w:r>
    </w:p>
    <w:p w14:paraId="5FF24F4A"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69.</w:t>
      </w:r>
    </w:p>
    <w:p w14:paraId="6DD8C29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имају право на слободно синдикално организовање и деловање без одобрења послодавца за упис у регистар синдиката.</w:t>
      </w:r>
    </w:p>
    <w:p w14:paraId="2FAE0C9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Синдикат делује на начелима слободе синдикалног организовања у складу са својим правилима и статутом синдиката. У свом деловању и раду синдикат је независан од државног органа и послодавца.</w:t>
      </w:r>
    </w:p>
    <w:p w14:paraId="4326193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Активности синдиката се финансирају из чланарине и других прихода.</w:t>
      </w:r>
    </w:p>
    <w:p w14:paraId="27A2C97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Синдикат је дужан да послодавцу достави акт о упису у регистар синдиката и одлуку о избору председника и чланова органа синдиката у складу са законом.</w:t>
      </w:r>
    </w:p>
    <w:p w14:paraId="2B18D78B"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70.</w:t>
      </w:r>
    </w:p>
    <w:p w14:paraId="7311B121" w14:textId="12E58648" w:rsidR="00661C59"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омогући представнику синдиката да учествује у поступку утврђивања права, обавеза и одговорности запослених у складу са законом, као и да обезбеди приступ представницима синдиката свим радним местима и документима, а у циљу заштите права запослених утврђених законом, колективним уговором код послодавца, правилником о раду односно, уговором о раду.</w:t>
      </w:r>
    </w:p>
    <w:p w14:paraId="0A5D2BA3" w14:textId="335FB786" w:rsidR="00C478E6" w:rsidRDefault="00C478E6" w:rsidP="00661C59">
      <w:pPr>
        <w:jc w:val="both"/>
        <w:rPr>
          <w:rFonts w:ascii="Times New Roman" w:hAnsi="Times New Roman" w:cs="Times New Roman"/>
          <w:sz w:val="24"/>
          <w:szCs w:val="24"/>
        </w:rPr>
      </w:pPr>
    </w:p>
    <w:p w14:paraId="7A106911" w14:textId="77777777" w:rsidR="00C478E6" w:rsidRPr="002121FB" w:rsidRDefault="00C478E6" w:rsidP="00661C59">
      <w:pPr>
        <w:jc w:val="both"/>
        <w:rPr>
          <w:rFonts w:ascii="Times New Roman" w:hAnsi="Times New Roman" w:cs="Times New Roman"/>
          <w:sz w:val="24"/>
          <w:szCs w:val="24"/>
        </w:rPr>
      </w:pPr>
    </w:p>
    <w:p w14:paraId="08C543B1"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71.</w:t>
      </w:r>
    </w:p>
    <w:p w14:paraId="12C284C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обавештава синдикат о питањима из своје надлежности, а која су од значаја за материјални и социјални положај запослених, и то:</w:t>
      </w:r>
    </w:p>
    <w:p w14:paraId="4B6D08A8"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приходима оствареним из буџета и ван буџета и о њиховом трошењу, шестомесечно и годишње;</w:t>
      </w:r>
    </w:p>
    <w:p w14:paraId="30F1F59D"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реализацији програма и других послова;</w:t>
      </w:r>
    </w:p>
    <w:p w14:paraId="4D68670B"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3) </w:t>
      </w:r>
      <w:r w:rsidR="00661C59" w:rsidRPr="002121FB">
        <w:rPr>
          <w:rFonts w:ascii="Times New Roman" w:hAnsi="Times New Roman" w:cs="Times New Roman"/>
          <w:sz w:val="24"/>
          <w:szCs w:val="24"/>
        </w:rPr>
        <w:t>исплаћеним платама, шестомесечно и годишње;</w:t>
      </w:r>
    </w:p>
    <w:p w14:paraId="3945F720"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4) </w:t>
      </w:r>
      <w:r w:rsidR="00661C59" w:rsidRPr="002121FB">
        <w:rPr>
          <w:rFonts w:ascii="Times New Roman" w:hAnsi="Times New Roman" w:cs="Times New Roman"/>
          <w:sz w:val="24"/>
          <w:szCs w:val="24"/>
        </w:rPr>
        <w:t>стању безбедности и здрављу</w:t>
      </w:r>
      <w:r w:rsidRPr="002121FB">
        <w:rPr>
          <w:rFonts w:ascii="Times New Roman" w:hAnsi="Times New Roman" w:cs="Times New Roman"/>
          <w:sz w:val="24"/>
          <w:szCs w:val="24"/>
        </w:rPr>
        <w:t xml:space="preserve"> запослених на раду и статусним</w:t>
      </w:r>
      <w:r w:rsidRPr="002121FB">
        <w:rPr>
          <w:rFonts w:ascii="Times New Roman" w:hAnsi="Times New Roman" w:cs="Times New Roman"/>
          <w:sz w:val="24"/>
          <w:szCs w:val="24"/>
          <w:lang w:val="sr-Cyrl-RS"/>
        </w:rPr>
        <w:t xml:space="preserve"> </w:t>
      </w:r>
      <w:r w:rsidR="00661C59" w:rsidRPr="002121FB">
        <w:rPr>
          <w:rFonts w:ascii="Times New Roman" w:hAnsi="Times New Roman" w:cs="Times New Roman"/>
          <w:sz w:val="24"/>
          <w:szCs w:val="24"/>
        </w:rPr>
        <w:t>променама.</w:t>
      </w:r>
    </w:p>
    <w:p w14:paraId="4C265034"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72.</w:t>
      </w:r>
    </w:p>
    <w:p w14:paraId="74DFC2F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обавезан да размотри и да да одговоре о покренутим захтевима, предлозима, иницијативама и одлукама синдиката од значаја за материјални, економски и социјални положај запослених.</w:t>
      </w:r>
    </w:p>
    <w:p w14:paraId="47476309"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73.</w:t>
      </w:r>
    </w:p>
    <w:p w14:paraId="18AF19E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синдикланој организацији без накнаде, у складу са просторним, техничким и финансијским могућностима, обезбеди услове за рад  и то:</w:t>
      </w:r>
    </w:p>
    <w:p w14:paraId="108261C8"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коришћење одговарајуће просторије за редован рад и састанке</w:t>
      </w:r>
    </w:p>
    <w:p w14:paraId="74EDF07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репрезентативних синдиката у седишту и организационим јединицама послодавца</w:t>
      </w:r>
    </w:p>
    <w:p w14:paraId="672F4259"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административно-техничке услове за рад ( коришћење телефона, факса, компјутера, штампача...)</w:t>
      </w:r>
    </w:p>
    <w:p w14:paraId="1B113BDB"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3) </w:t>
      </w:r>
      <w:r w:rsidR="00661C59" w:rsidRPr="002121FB">
        <w:rPr>
          <w:rFonts w:ascii="Times New Roman" w:hAnsi="Times New Roman" w:cs="Times New Roman"/>
          <w:sz w:val="24"/>
          <w:szCs w:val="24"/>
        </w:rPr>
        <w:t>место за оглашавање синдикалних информација</w:t>
      </w:r>
    </w:p>
    <w:p w14:paraId="7F320D22" w14:textId="2E80FD55" w:rsidR="00661C59" w:rsidRPr="00E06010" w:rsidRDefault="0031385A" w:rsidP="00661C59">
      <w:pPr>
        <w:jc w:val="both"/>
        <w:rPr>
          <w:rFonts w:ascii="Times New Roman" w:hAnsi="Times New Roman" w:cs="Times New Roman"/>
          <w:color w:val="FF0000"/>
          <w:sz w:val="24"/>
          <w:szCs w:val="24"/>
          <w:lang w:val="sr-Cyrl-RS"/>
        </w:rPr>
      </w:pPr>
      <w:r w:rsidRPr="00E06010">
        <w:rPr>
          <w:rFonts w:ascii="Times New Roman" w:hAnsi="Times New Roman" w:cs="Times New Roman"/>
          <w:color w:val="FF0000"/>
          <w:sz w:val="24"/>
          <w:szCs w:val="24"/>
        </w:rPr>
        <w:t xml:space="preserve">4) </w:t>
      </w:r>
      <w:r w:rsidR="00661C59" w:rsidRPr="00E06010">
        <w:rPr>
          <w:rFonts w:ascii="Times New Roman" w:hAnsi="Times New Roman" w:cs="Times New Roman"/>
          <w:color w:val="FF0000"/>
          <w:sz w:val="24"/>
          <w:szCs w:val="24"/>
        </w:rPr>
        <w:t xml:space="preserve">употребу </w:t>
      </w:r>
      <w:r w:rsidR="00E06010" w:rsidRPr="00E06010">
        <w:rPr>
          <w:rFonts w:ascii="Times New Roman" w:hAnsi="Times New Roman" w:cs="Times New Roman"/>
          <w:color w:val="FF0000"/>
          <w:sz w:val="24"/>
          <w:szCs w:val="24"/>
          <w:lang w:val="sr-Cyrl-RS"/>
        </w:rPr>
        <w:t>службеног возила уколико процес рада то дозвољава</w:t>
      </w:r>
    </w:p>
    <w:p w14:paraId="3E2EC39E"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5) </w:t>
      </w:r>
      <w:r w:rsidR="00661C59" w:rsidRPr="002121FB">
        <w:rPr>
          <w:rFonts w:ascii="Times New Roman" w:hAnsi="Times New Roman" w:cs="Times New Roman"/>
          <w:sz w:val="24"/>
          <w:szCs w:val="24"/>
        </w:rPr>
        <w:t>да председнику синдиката установе доставља податке одговарајућих стручних служби ради пружања релевантних информација, података у поступку преговарања и закључивања колективних уговора и сл.;</w:t>
      </w:r>
    </w:p>
    <w:p w14:paraId="23135E64"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6) </w:t>
      </w:r>
      <w:r w:rsidR="00661C59" w:rsidRPr="002121FB">
        <w:rPr>
          <w:rFonts w:ascii="Times New Roman" w:hAnsi="Times New Roman" w:cs="Times New Roman"/>
          <w:sz w:val="24"/>
          <w:szCs w:val="24"/>
        </w:rPr>
        <w:t>да председнику синдиката код послодавца доставља информације, билтене, публикације и друга документа која су у функцији вршења синдикалних активности, као и да синдикат може да истиче своја обавештења у просторијама послодавца на местима која су приступачна и за то одређена;</w:t>
      </w:r>
    </w:p>
    <w:p w14:paraId="3918DB93"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7) </w:t>
      </w:r>
      <w:r w:rsidR="00661C59" w:rsidRPr="002121FB">
        <w:rPr>
          <w:rFonts w:ascii="Times New Roman" w:hAnsi="Times New Roman" w:cs="Times New Roman"/>
          <w:sz w:val="24"/>
          <w:szCs w:val="24"/>
        </w:rPr>
        <w:t>да запосленима који су чланови синдиката, на име синдикалне чланарине, одбије износ од плате и да тај износ уплати на одговарајуће рачуне синдиката у складу са статутом синдиката;</w:t>
      </w:r>
    </w:p>
    <w:p w14:paraId="09AC678E"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8) </w:t>
      </w:r>
      <w:r w:rsidR="00661C59" w:rsidRPr="002121FB">
        <w:rPr>
          <w:rFonts w:ascii="Times New Roman" w:hAnsi="Times New Roman" w:cs="Times New Roman"/>
          <w:sz w:val="24"/>
          <w:szCs w:val="24"/>
        </w:rPr>
        <w:t>обраду периодичног обрачуна и завршног рачуна.</w:t>
      </w:r>
    </w:p>
    <w:p w14:paraId="360D5B33"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74.</w:t>
      </w:r>
    </w:p>
    <w:p w14:paraId="3970783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омогући представнику репрезентативног синдиката код послодавца да присуствује свим седницама Управног одбора.</w:t>
      </w:r>
    </w:p>
    <w:p w14:paraId="2AC1854B"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75.</w:t>
      </w:r>
    </w:p>
    <w:p w14:paraId="5D234C83" w14:textId="77777777" w:rsidR="0031385A"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Колективним уговором код послодавца или споразумом између послодавца и репрезентативног синдиката код послодавца, обавезно је утврдити право на плаћено одсуство представнику синдиката, ради обављања синдикалне функције сразмерно броју чланова синдиката.</w:t>
      </w:r>
    </w:p>
    <w:p w14:paraId="2E3B1542"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76.</w:t>
      </w:r>
    </w:p>
    <w:p w14:paraId="2BAB4C6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Запосленом који је изабран на плаћену професионалну функцију ван установе у вишем органу репрезентативног синдиката, потписника овог уговора, мирују права и обавезе из радног односа док обавља функцију у том органу.</w:t>
      </w:r>
    </w:p>
    <w:p w14:paraId="659E296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 престанку вршења функције на коју је изабран, запослени има право да се у року од 15 дана од дана престанка функције врати на рад код послодавца.</w:t>
      </w:r>
    </w:p>
    <w:p w14:paraId="7FA78AD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Запосленом који је изабран у вишим органима синдиката ван установе (републичком, покрајинском и градском синдикату), чија функција није професионална (заменик председника, потпредседник, секретар и др.) послодавац је дужан да омогући одсуствовање са рада представнику репрезентативног синдиката ради реализације његових обавеза уз приложен позив вишег органа.</w:t>
      </w:r>
    </w:p>
    <w:p w14:paraId="59874BCD"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77.</w:t>
      </w:r>
    </w:p>
    <w:p w14:paraId="3673D9B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председнику репрезентативног синдиката у установи, потписнику овог уговора у који је учлањено најмање 50% запослених код послодавца, за обављање његове функције, обезбеди 40 плаћених часова месечно, односно на сразмерно мање плаћених часова ако репрезентативни синдикат има мање од 50% запослених код послодавца.</w:t>
      </w:r>
    </w:p>
    <w:p w14:paraId="1573AD4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Овлашћени представник синдиката има право на плаћено одсуство, ради обављања следећих синдикалних функција:</w:t>
      </w:r>
    </w:p>
    <w:p w14:paraId="11CA4872"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ако је одређен за колективно преговарање, односно одређен за члана одбора за колективно преговарање за време преговарања;</w:t>
      </w:r>
    </w:p>
    <w:p w14:paraId="1849E8E0"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када је одређен да заступа запосленог у радном спору са Послодавцем пред арбитром или судом за време заступања.</w:t>
      </w:r>
    </w:p>
    <w:p w14:paraId="66779A56"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78.</w:t>
      </w:r>
    </w:p>
    <w:p w14:paraId="1568C197"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обавезан да представницима репрезентативног синдиката учесника у закључивању овог колективног уговора омогући одсуствовање са рада ради реализације програмских активности и присуствовања синдикалним састанцима, конференцијама, седницама, семинарима и конгресима, по позиву органа који организује састанак.</w:t>
      </w:r>
    </w:p>
    <w:p w14:paraId="6ED78A5B" w14:textId="629BA5C3" w:rsidR="00661C59"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обавезан да представницима синдиката који заступају чланове синдиката организоване у посебна удружења у оквиру синдиката (рекреација, касе узајамне помоћи и сл.) омогући рад, уз приложен позив синдиката.</w:t>
      </w:r>
    </w:p>
    <w:p w14:paraId="08331BF6" w14:textId="2BC451FC" w:rsidR="00C478E6" w:rsidRDefault="00C478E6" w:rsidP="00661C59">
      <w:pPr>
        <w:jc w:val="both"/>
        <w:rPr>
          <w:rFonts w:ascii="Times New Roman" w:hAnsi="Times New Roman" w:cs="Times New Roman"/>
          <w:sz w:val="24"/>
          <w:szCs w:val="24"/>
        </w:rPr>
      </w:pPr>
    </w:p>
    <w:p w14:paraId="2589EB11" w14:textId="77777777" w:rsidR="00C478E6" w:rsidRPr="002121FB" w:rsidRDefault="00C478E6" w:rsidP="00661C59">
      <w:pPr>
        <w:jc w:val="both"/>
        <w:rPr>
          <w:rFonts w:ascii="Times New Roman" w:hAnsi="Times New Roman" w:cs="Times New Roman"/>
          <w:sz w:val="24"/>
          <w:szCs w:val="24"/>
        </w:rPr>
      </w:pPr>
    </w:p>
    <w:p w14:paraId="5DE3B05B"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79.</w:t>
      </w:r>
    </w:p>
    <w:p w14:paraId="02F1711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целину, упућивање на рад у друго место рада, упућивање на рад код другог послодавца, проглашавање технолошким вишком) запосленог и представника запослених (председник 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због синдикалног деловања, у складу са законом.</w:t>
      </w:r>
    </w:p>
    <w:p w14:paraId="038C7DFD" w14:textId="77777777" w:rsidR="0031385A"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обавезан да функционере синдиката, по истеку функције, врати на послове које су обављали пре избора, односно на одговарајуће радно место.</w:t>
      </w:r>
    </w:p>
    <w:p w14:paraId="3FCA0557"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80.</w:t>
      </w:r>
    </w:p>
    <w:p w14:paraId="443BAE7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Синдикални представник репрезентативног синдиката учесника у закључивању овог колективног уговора који одсуствује са рада у складу са чл. 77 . и 78. Овог Уговора има право на накнаду плате у висини просечне плате у     претходних 12 месеци.</w:t>
      </w:r>
    </w:p>
    <w:p w14:paraId="409FF96C"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81.</w:t>
      </w:r>
    </w:p>
    <w:p w14:paraId="54306BF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овлашћеном представнику репрезентативног синдиката у установи који припада репрезентативном синдикату а потписнику овог уговора, у који је учлањено више од 50% запослених, исплаћује увећану месечну зараду у висини од 12% на име накнаде за обављање функције.</w:t>
      </w:r>
    </w:p>
    <w:p w14:paraId="60A9CFDF"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Уколико је у репрезентативну синдикалну организацију Установе која припада репрезентативном синдикату, потписнику овог уговора, учлањено мање од 50% запослених, овлашћени представник из става 1. овог члана има право на сразмерно увећану месечну плату на име накнаде за обављање функције, до 12%.</w:t>
      </w:r>
    </w:p>
    <w:p w14:paraId="6D98774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је дужан да председнику, односно поверенику окружног, односно регионалног, градског, покрајинског и републичког органа синдиката, репрезентативног на нивоу Републике, потписнику овог уговора, исплаћује увећану месечну плату у висини од 12%.</w:t>
      </w:r>
    </w:p>
    <w:p w14:paraId="0D23B8E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Остваривање права по основу одредаба овог члана, не може се вршити по два основа.</w:t>
      </w:r>
    </w:p>
    <w:p w14:paraId="2E794A10" w14:textId="77777777" w:rsidR="00661C59" w:rsidRPr="002121FB" w:rsidRDefault="00661C59" w:rsidP="00661C59">
      <w:pPr>
        <w:jc w:val="both"/>
        <w:rPr>
          <w:rFonts w:ascii="Times New Roman" w:hAnsi="Times New Roman" w:cs="Times New Roman"/>
          <w:sz w:val="24"/>
          <w:szCs w:val="24"/>
        </w:rPr>
      </w:pPr>
    </w:p>
    <w:p w14:paraId="7E1B20F9"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XIV ШТРАЈК ЗАПОСЛЕНИХ</w:t>
      </w:r>
    </w:p>
    <w:p w14:paraId="5F198B0D"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82.</w:t>
      </w:r>
    </w:p>
    <w:p w14:paraId="71F869F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Синдикат може организовати штрајк. Штрајк је прекид рада који запослени организују ради заштите професионалних и економских интереса.</w:t>
      </w:r>
    </w:p>
    <w:p w14:paraId="6206B07A"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83.</w:t>
      </w:r>
    </w:p>
    <w:p w14:paraId="35AD208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слободно одлучују о свом учешћу у штрајку.</w:t>
      </w:r>
    </w:p>
    <w:p w14:paraId="4DC667B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Штрајк се може организовати и као штрајк упозорења.</w:t>
      </w:r>
    </w:p>
    <w:p w14:paraId="4F867F1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Штрајк упозорења може трајати најдуже један сат.</w:t>
      </w:r>
    </w:p>
    <w:p w14:paraId="75C5C55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Одлуку о ступању у штрајк и штрајк упозорења код послодавца доноси орган синдиката одређен општим актом синдиката или већина запослених.</w:t>
      </w:r>
    </w:p>
    <w:p w14:paraId="3F30280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Одлуком о ступању у штрајк утврђују се захтеви синдиката, време почетка штрајка и место одржавања штрајка и именује се штрајкачки одбор који је надлежан да спроведе штрајк.</w:t>
      </w:r>
    </w:p>
    <w:p w14:paraId="357C0F1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Одлука о ступању у штрајк се доставља послодавцу, оснивачу и вишим органима синдиката најдоцније десет дана пре почетка штрајка, достављањем одлуке о ступању у штрајк и изјаве о начину обезбеђивања минимума процеса рада.</w:t>
      </w:r>
    </w:p>
    <w:p w14:paraId="735B1BC6"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84.</w:t>
      </w:r>
    </w:p>
    <w:p w14:paraId="09456CE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Оснивач је дужан да, у складу са законом којим се уређује право на штрајк, при утврђивању минимума процеса рада узме у обзир мишљење, примедбе и предлоге репрезентативног синдиката потписника овог уговора који се односе на скраћење радног времена послодавца за време трајања штрајка.</w:t>
      </w:r>
    </w:p>
    <w:p w14:paraId="476F71A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За време трајања штрајка утврђени минимум процеса рада мора се поштовати.</w:t>
      </w:r>
    </w:p>
    <w:p w14:paraId="19689D37"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85.</w:t>
      </w:r>
    </w:p>
    <w:p w14:paraId="5D6416A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Запослени који учествује у штрајку остварује права из радног односа у складу са законом којим се уређује право на штрајк.</w:t>
      </w:r>
    </w:p>
    <w:p w14:paraId="63C4FB8C"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86.</w:t>
      </w:r>
    </w:p>
    <w:p w14:paraId="16F31AA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Ако се штрајк испољава окупљањем запослених, место окупљања учесника у штрајку не може бити ван пословних – радних просторија, односно ван круга пословног простора запослених који ступају у штрајк.</w:t>
      </w:r>
    </w:p>
    <w:p w14:paraId="07515421"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87.</w:t>
      </w:r>
    </w:p>
    <w:p w14:paraId="56152DF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Одлука о ступању у штрајк (најава штрајка) се доставља послодавцу и оснивачу најкасније десет дана пре дана одређеног за почетак штрајка.</w:t>
      </w:r>
    </w:p>
    <w:p w14:paraId="05910426" w14:textId="77777777" w:rsidR="0031385A"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Одлука мора бити у писменом облику и мора се доставити на одговарајући</w:t>
      </w:r>
      <w:r w:rsidR="0031385A" w:rsidRPr="002121FB">
        <w:rPr>
          <w:rFonts w:ascii="Times New Roman" w:hAnsi="Times New Roman" w:cs="Times New Roman"/>
          <w:sz w:val="24"/>
          <w:szCs w:val="24"/>
        </w:rPr>
        <w:t xml:space="preserve"> начин (преко писарнице и сл.).</w:t>
      </w:r>
    </w:p>
    <w:p w14:paraId="2758C7C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Рок за почетак штрајка тече од наредног дана од дана достављања одлуке.</w:t>
      </w:r>
    </w:p>
    <w:p w14:paraId="13F3CF1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време од достављања одлуке до почетка штрајка синдикат и послодавац морају водити преговоре о захтевима синдиката.</w:t>
      </w:r>
    </w:p>
    <w:p w14:paraId="0B5C83F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 преговорима синдикат заступа штрајкачки одбор.</w:t>
      </w:r>
    </w:p>
    <w:p w14:paraId="77406A8E"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88.</w:t>
      </w:r>
    </w:p>
    <w:p w14:paraId="7D44CE2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време трајања штрајка, запослени који су у штрајку и чланови штрајкачког одбора не смеју спречавати или ометати запослене који не учествују у штрајку да раде.</w:t>
      </w:r>
    </w:p>
    <w:p w14:paraId="53A4D4A1"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89.</w:t>
      </w:r>
    </w:p>
    <w:p w14:paraId="757DFC1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Организовање штрајка, односно учешће у штрајку који је организован у складу са законом којим се уређује право на штрајк, не представља повреду радне обавезе, не може бити основ за покретање поступка за утврђивање радне одговорности запосленог и не може за последицу имати престанак радног односа запосленог.</w:t>
      </w:r>
    </w:p>
    <w:p w14:paraId="7D3C721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Послодавац и друга одговорна лица код послодавца, за време штрајка који је организован у складу са законом којим се уређује право на штрајк, не смеју спречавати запосленог да учествује у штрајку нити могу употребљавати мере принуде ради окончања штрајка, као ни да по основу неучествовања у штрајку предвиде повољнију плату или друге повољније услове рада за запослене који не учествују у штрајку.</w:t>
      </w:r>
    </w:p>
    <w:p w14:paraId="12F0D81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 току штрајка који је организован у складу са законом којим се уређује право на штрајк, послодавац не може запошљавати нова лица која би могла заменити учеснике у штрајку, осим ако су угрожени безбедност лица и имовине, одржавање минималног процеса рада који обезбеђује сигурност имовине и лица.</w:t>
      </w:r>
    </w:p>
    <w:p w14:paraId="3C9F6D3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Штрајк престаје споразумом страна у спору или одлуком синдиката односно већине запослених о престанку штрајка.</w:t>
      </w:r>
    </w:p>
    <w:p w14:paraId="4B2E601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За сваки нови штрајк учесници у штрајку дужни су да донесу нову одлуку о штрајку.</w:t>
      </w:r>
    </w:p>
    <w:p w14:paraId="4D28AB78" w14:textId="77777777" w:rsidR="00661C59" w:rsidRPr="002121FB" w:rsidRDefault="00661C59" w:rsidP="00661C59">
      <w:pPr>
        <w:jc w:val="both"/>
        <w:rPr>
          <w:rFonts w:ascii="Times New Roman" w:hAnsi="Times New Roman" w:cs="Times New Roman"/>
          <w:sz w:val="24"/>
          <w:szCs w:val="24"/>
        </w:rPr>
      </w:pPr>
    </w:p>
    <w:p w14:paraId="2C46EA05"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XV НАЧИН РЕШАВАЊА СПОРОВА</w:t>
      </w:r>
    </w:p>
    <w:p w14:paraId="2595EC3A"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90.</w:t>
      </w:r>
    </w:p>
    <w:p w14:paraId="03942D9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Уговорне стране се обавезују да ће Уговор примењивати у доброј вери и у складу са начелима социјалног партнерства и дијалога.</w:t>
      </w:r>
    </w:p>
    <w:p w14:paraId="66A59607" w14:textId="77777777" w:rsidR="0031385A"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Спорна питања у примени овог уговора решава арбитража коју образују Уговорне стране у року од </w:t>
      </w:r>
      <w:r w:rsidR="0031385A" w:rsidRPr="002121FB">
        <w:rPr>
          <w:rFonts w:ascii="Times New Roman" w:hAnsi="Times New Roman" w:cs="Times New Roman"/>
          <w:sz w:val="24"/>
          <w:szCs w:val="24"/>
        </w:rPr>
        <w:t>15 дана од дана настанка спора.</w:t>
      </w:r>
    </w:p>
    <w:p w14:paraId="79796FC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Одлука  арбитраже  о  спорним  питањима  обавезује  Уговорне стране.</w:t>
      </w:r>
    </w:p>
    <w:p w14:paraId="42C1C19E"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Арбитражу чине по два представника сваке Уговорне стране и један представник којег заједнички одреде Уговорне стране из реда стручњака за област која је предмет спора.</w:t>
      </w:r>
    </w:p>
    <w:p w14:paraId="1E2D975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Уговорне стране могу пред надлежним судом да остваре заштиту права утврђених Уговором.</w:t>
      </w:r>
    </w:p>
    <w:p w14:paraId="56142013" w14:textId="77777777" w:rsidR="00661C59" w:rsidRPr="002121FB" w:rsidRDefault="00661C59" w:rsidP="00661C59">
      <w:pPr>
        <w:jc w:val="both"/>
        <w:rPr>
          <w:rFonts w:ascii="Times New Roman" w:hAnsi="Times New Roman" w:cs="Times New Roman"/>
          <w:sz w:val="24"/>
          <w:szCs w:val="24"/>
        </w:rPr>
      </w:pPr>
    </w:p>
    <w:p w14:paraId="5D1F6493"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XVI ИЗМЕНЕ И ДОПУНЕ УГОВОРА</w:t>
      </w:r>
    </w:p>
    <w:p w14:paraId="0ABB3C09"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91.</w:t>
      </w:r>
    </w:p>
    <w:p w14:paraId="4BFAD99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Свака од Уговорних страна може покренути иницијативу за измене и допуне Уговора.</w:t>
      </w:r>
    </w:p>
    <w:p w14:paraId="717987A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Уговорне стране дужне су да се у року од 15 дана од дана пријема иницијативе за измену и допуну Уговора изјасне о иницијативи, као и да приступе преговорима о предложеним изменама и допунама у року од 30 дана од дана пријема иницијативе.</w:t>
      </w:r>
    </w:p>
    <w:p w14:paraId="5E554AA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Уговорне стране су сагласне да се измене и допуне овог уговора могу вршити у случају:</w:t>
      </w:r>
    </w:p>
    <w:p w14:paraId="091D2191"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1) </w:t>
      </w:r>
      <w:r w:rsidR="00661C59" w:rsidRPr="002121FB">
        <w:rPr>
          <w:rFonts w:ascii="Times New Roman" w:hAnsi="Times New Roman" w:cs="Times New Roman"/>
          <w:sz w:val="24"/>
          <w:szCs w:val="24"/>
        </w:rPr>
        <w:t>ако наступе околности које онемогућавају његово спровођење;</w:t>
      </w:r>
    </w:p>
    <w:p w14:paraId="3D9D5CB1"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2) </w:t>
      </w:r>
      <w:r w:rsidR="00661C59" w:rsidRPr="002121FB">
        <w:rPr>
          <w:rFonts w:ascii="Times New Roman" w:hAnsi="Times New Roman" w:cs="Times New Roman"/>
          <w:sz w:val="24"/>
          <w:szCs w:val="24"/>
        </w:rPr>
        <w:t>због измена, односно допуна прописа и ако су одредбе овог уговора у супротности са одредбама тих прописа;</w:t>
      </w:r>
    </w:p>
    <w:p w14:paraId="58F9C1CC" w14:textId="77777777" w:rsidR="00661C59" w:rsidRPr="002121FB" w:rsidRDefault="0031385A"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3) </w:t>
      </w:r>
      <w:r w:rsidR="00661C59" w:rsidRPr="002121FB">
        <w:rPr>
          <w:rFonts w:ascii="Times New Roman" w:hAnsi="Times New Roman" w:cs="Times New Roman"/>
          <w:sz w:val="24"/>
          <w:szCs w:val="24"/>
        </w:rPr>
        <w:t>ако Уговорне стране утврде да овај уговор из других разлога треба мењати, као и да приступе преговорима о предложеним изменама и допунама у року од 30 дана од дана пријема предлога.</w:t>
      </w:r>
    </w:p>
    <w:p w14:paraId="008CA49A"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Предлог за измене и допуне Уговора може да поднесе свака Уговорна страна у писменом облику.</w:t>
      </w:r>
    </w:p>
    <w:p w14:paraId="2E93543B"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Измене и допуне Уговора врше се на исти начин и по поступку као и закључивање Уговора.</w:t>
      </w:r>
    </w:p>
    <w:p w14:paraId="65131C5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Ако се у току преговора о изменама и допунама овог уговора не постигне сагласност око измена и допуна, спор се решава у складу са законом којим се уређује начин и поступак мирног решавања колективних радних спорова.</w:t>
      </w:r>
    </w:p>
    <w:p w14:paraId="293266AC" w14:textId="77777777" w:rsidR="00661C59" w:rsidRPr="002121FB" w:rsidRDefault="00661C59" w:rsidP="00661C59">
      <w:pPr>
        <w:jc w:val="both"/>
        <w:rPr>
          <w:rFonts w:ascii="Times New Roman" w:hAnsi="Times New Roman" w:cs="Times New Roman"/>
          <w:sz w:val="24"/>
          <w:szCs w:val="24"/>
        </w:rPr>
      </w:pPr>
    </w:p>
    <w:p w14:paraId="0D998D6F" w14:textId="77777777" w:rsidR="00661C59" w:rsidRPr="002121FB" w:rsidRDefault="00661C59" w:rsidP="0031385A">
      <w:pPr>
        <w:jc w:val="center"/>
        <w:rPr>
          <w:rFonts w:ascii="Times New Roman" w:hAnsi="Times New Roman" w:cs="Times New Roman"/>
          <w:b/>
          <w:sz w:val="24"/>
          <w:szCs w:val="24"/>
        </w:rPr>
      </w:pPr>
      <w:r w:rsidRPr="002121FB">
        <w:rPr>
          <w:rFonts w:ascii="Times New Roman" w:hAnsi="Times New Roman" w:cs="Times New Roman"/>
          <w:b/>
          <w:sz w:val="24"/>
          <w:szCs w:val="24"/>
        </w:rPr>
        <w:t>XVII ВАЖЕЊЕ И ОТКАЗ УГОВОРА</w:t>
      </w:r>
    </w:p>
    <w:p w14:paraId="0D5F1D0B" w14:textId="77777777" w:rsidR="00661C59" w:rsidRPr="002121FB" w:rsidRDefault="00661C59" w:rsidP="0031385A">
      <w:pPr>
        <w:jc w:val="center"/>
        <w:rPr>
          <w:rFonts w:ascii="Times New Roman" w:hAnsi="Times New Roman" w:cs="Times New Roman"/>
          <w:sz w:val="24"/>
          <w:szCs w:val="24"/>
        </w:rPr>
      </w:pPr>
      <w:r w:rsidRPr="002121FB">
        <w:rPr>
          <w:rFonts w:ascii="Times New Roman" w:hAnsi="Times New Roman" w:cs="Times New Roman"/>
          <w:sz w:val="24"/>
          <w:szCs w:val="24"/>
        </w:rPr>
        <w:t>Члан 92.</w:t>
      </w:r>
    </w:p>
    <w:p w14:paraId="14E9F23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Овај колективни уговор се закључује на три године.  </w:t>
      </w:r>
    </w:p>
    <w:p w14:paraId="6DFDB27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По истеку рока из става 1. овог члана, колективни уговор престаје да важи, ако се учесници колективног уговора другачије не споразумеју, најкасније 30 дана пре истека важења колективног уговора.</w:t>
      </w:r>
    </w:p>
    <w:p w14:paraId="38B48FEB" w14:textId="77777777" w:rsidR="00661C59" w:rsidRPr="002121FB" w:rsidRDefault="00661C59" w:rsidP="00DF3BDE">
      <w:pPr>
        <w:jc w:val="center"/>
        <w:rPr>
          <w:rFonts w:ascii="Times New Roman" w:hAnsi="Times New Roman" w:cs="Times New Roman"/>
          <w:sz w:val="24"/>
          <w:szCs w:val="24"/>
        </w:rPr>
      </w:pPr>
      <w:r w:rsidRPr="002121FB">
        <w:rPr>
          <w:rFonts w:ascii="Times New Roman" w:hAnsi="Times New Roman" w:cs="Times New Roman"/>
          <w:sz w:val="24"/>
          <w:szCs w:val="24"/>
        </w:rPr>
        <w:t>Члан 93.</w:t>
      </w:r>
    </w:p>
    <w:p w14:paraId="0201FAA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Важење овог колективног уговора може престати споразумом Уговорних страна или отказом једне од уговорних страна.</w:t>
      </w:r>
    </w:p>
    <w:p w14:paraId="20F86DD8"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Отказ колективног уговора  подноси се у писаној форми.</w:t>
      </w:r>
    </w:p>
    <w:p w14:paraId="759AC74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 случају отказа, колективни уговор се примењује до дана закључивања новог, а најдуже шест месеци од дана подношења отказа.</w:t>
      </w:r>
    </w:p>
    <w:p w14:paraId="4DDB7DB4"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Учесници су дужни да поступак преговарања за закључивање започну најкасније у року од 15 дана од дана подношења отказа.</w:t>
      </w:r>
    </w:p>
    <w:p w14:paraId="787241EC" w14:textId="77777777" w:rsidR="00661C59" w:rsidRPr="002121FB" w:rsidRDefault="00661C59" w:rsidP="00661C59">
      <w:pPr>
        <w:jc w:val="both"/>
        <w:rPr>
          <w:rFonts w:ascii="Times New Roman" w:hAnsi="Times New Roman" w:cs="Times New Roman"/>
          <w:sz w:val="24"/>
          <w:szCs w:val="24"/>
        </w:rPr>
      </w:pPr>
    </w:p>
    <w:p w14:paraId="5257EB47" w14:textId="77777777" w:rsidR="00661C59" w:rsidRPr="002121FB" w:rsidRDefault="00661C59" w:rsidP="00DF3BDE">
      <w:pPr>
        <w:jc w:val="center"/>
        <w:rPr>
          <w:rFonts w:ascii="Times New Roman" w:hAnsi="Times New Roman" w:cs="Times New Roman"/>
          <w:b/>
          <w:sz w:val="24"/>
          <w:szCs w:val="24"/>
        </w:rPr>
      </w:pPr>
      <w:r w:rsidRPr="002121FB">
        <w:rPr>
          <w:rFonts w:ascii="Times New Roman" w:hAnsi="Times New Roman" w:cs="Times New Roman"/>
          <w:b/>
          <w:sz w:val="24"/>
          <w:szCs w:val="24"/>
        </w:rPr>
        <w:t>XVIII ПРЕЛАЗНЕ И ЗАВРШНЕ ОДРЕДБЕ</w:t>
      </w:r>
    </w:p>
    <w:p w14:paraId="52C50FE7" w14:textId="77777777" w:rsidR="00661C59" w:rsidRPr="002121FB" w:rsidRDefault="00661C59" w:rsidP="00DF3BDE">
      <w:pPr>
        <w:jc w:val="center"/>
        <w:rPr>
          <w:rFonts w:ascii="Times New Roman" w:hAnsi="Times New Roman" w:cs="Times New Roman"/>
          <w:sz w:val="24"/>
          <w:szCs w:val="24"/>
        </w:rPr>
      </w:pPr>
      <w:r w:rsidRPr="002121FB">
        <w:rPr>
          <w:rFonts w:ascii="Times New Roman" w:hAnsi="Times New Roman" w:cs="Times New Roman"/>
          <w:sz w:val="24"/>
          <w:szCs w:val="24"/>
        </w:rPr>
        <w:t>Члан 94.</w:t>
      </w:r>
    </w:p>
    <w:p w14:paraId="6CFFFBB0"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Уговорне стране се обавезују да ће овај уговор примењивати у доброј вери и на начелима социјалног партнерства и колективног преговарања.</w:t>
      </w:r>
    </w:p>
    <w:p w14:paraId="336788E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Учесници овог колективног уговора именују комисију која прати примену Уговора и заузима ставове о разматраним питањима, најмање једном годишње.</w:t>
      </w:r>
    </w:p>
    <w:p w14:paraId="25FC947C"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Комисија из става 2. овог члана има по два представника које именују Оснивач, послодавац и сваки репрезентативни синдикат потписници овог уговора.</w:t>
      </w:r>
    </w:p>
    <w:p w14:paraId="65D92F3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Комисија из става 2. овог члана свој рад уређује Пословником о раду.</w:t>
      </w:r>
    </w:p>
    <w:p w14:paraId="57F52679"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Представници репрезентативних синдиката једном у шест месеци разматрају актуелна питања која се односе на:</w:t>
      </w:r>
    </w:p>
    <w:p w14:paraId="72D1D376" w14:textId="77777777" w:rsidR="00661C59" w:rsidRPr="002121FB" w:rsidRDefault="00661C59" w:rsidP="00661C59">
      <w:pPr>
        <w:jc w:val="both"/>
        <w:rPr>
          <w:rFonts w:ascii="Times New Roman" w:hAnsi="Times New Roman" w:cs="Times New Roman"/>
          <w:sz w:val="24"/>
          <w:szCs w:val="24"/>
        </w:rPr>
      </w:pPr>
    </w:p>
    <w:p w14:paraId="76AA3818" w14:textId="77777777" w:rsidR="00661C59" w:rsidRPr="002121FB" w:rsidRDefault="00DF3BDE"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3) </w:t>
      </w:r>
      <w:r w:rsidR="00661C59" w:rsidRPr="002121FB">
        <w:rPr>
          <w:rFonts w:ascii="Times New Roman" w:hAnsi="Times New Roman" w:cs="Times New Roman"/>
          <w:sz w:val="24"/>
          <w:szCs w:val="24"/>
        </w:rPr>
        <w:t>материјални и социјални положај запослених</w:t>
      </w:r>
    </w:p>
    <w:p w14:paraId="7B36F603" w14:textId="77777777" w:rsidR="00661C59" w:rsidRPr="002121FB" w:rsidRDefault="00DF3BDE"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4) </w:t>
      </w:r>
      <w:r w:rsidR="00661C59" w:rsidRPr="002121FB">
        <w:rPr>
          <w:rFonts w:ascii="Times New Roman" w:hAnsi="Times New Roman" w:cs="Times New Roman"/>
          <w:sz w:val="24"/>
          <w:szCs w:val="24"/>
        </w:rPr>
        <w:t>међусобне односе репрезентативних синдиката и послодавца</w:t>
      </w:r>
    </w:p>
    <w:p w14:paraId="0688D6B1" w14:textId="77777777" w:rsidR="00661C59" w:rsidRPr="002121FB" w:rsidRDefault="00DF3BDE"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5) </w:t>
      </w:r>
      <w:r w:rsidR="00661C59" w:rsidRPr="002121FB">
        <w:rPr>
          <w:rFonts w:ascii="Times New Roman" w:hAnsi="Times New Roman" w:cs="Times New Roman"/>
          <w:sz w:val="24"/>
          <w:szCs w:val="24"/>
        </w:rPr>
        <w:t>потребу измена и допуна Уговора</w:t>
      </w:r>
    </w:p>
    <w:p w14:paraId="4AA0F2AE" w14:textId="77777777" w:rsidR="00DF3BDE" w:rsidRPr="002121FB" w:rsidRDefault="00DF3BDE"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6) </w:t>
      </w:r>
      <w:r w:rsidR="00661C59" w:rsidRPr="002121FB">
        <w:rPr>
          <w:rFonts w:ascii="Times New Roman" w:hAnsi="Times New Roman" w:cs="Times New Roman"/>
          <w:sz w:val="24"/>
          <w:szCs w:val="24"/>
        </w:rPr>
        <w:t>праксу и мишљења у вези са применом Уговора</w:t>
      </w:r>
    </w:p>
    <w:p w14:paraId="1B8AE7C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Синдикати заузимају ставове о разматраним питањима и у зависности од природе проблема сазивају чланове комисије  да би заједнички заузели ставове како наведене проблеме разрешити.</w:t>
      </w:r>
    </w:p>
    <w:p w14:paraId="3AE9E28E" w14:textId="77777777" w:rsidR="00661C59" w:rsidRPr="002121FB" w:rsidRDefault="00661C59" w:rsidP="00DF3BDE">
      <w:pPr>
        <w:jc w:val="center"/>
        <w:rPr>
          <w:rFonts w:ascii="Times New Roman" w:hAnsi="Times New Roman" w:cs="Times New Roman"/>
          <w:sz w:val="24"/>
          <w:szCs w:val="24"/>
        </w:rPr>
      </w:pPr>
      <w:r w:rsidRPr="002121FB">
        <w:rPr>
          <w:rFonts w:ascii="Times New Roman" w:hAnsi="Times New Roman" w:cs="Times New Roman"/>
          <w:sz w:val="24"/>
          <w:szCs w:val="24"/>
        </w:rPr>
        <w:t>Члан 95.</w:t>
      </w:r>
    </w:p>
    <w:p w14:paraId="39A53CB3"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Овај колективни уговор ступа на снагу омог дана од дана објављивања у „Службеном листу Града Сремска Митровица“, а примењиваће се три године од дана ступања на снагу.</w:t>
      </w:r>
    </w:p>
    <w:p w14:paraId="13167413" w14:textId="77777777" w:rsidR="00661C59" w:rsidRPr="002121FB" w:rsidRDefault="00661C59" w:rsidP="00661C59">
      <w:pPr>
        <w:jc w:val="both"/>
        <w:rPr>
          <w:rFonts w:ascii="Times New Roman" w:hAnsi="Times New Roman" w:cs="Times New Roman"/>
          <w:sz w:val="24"/>
          <w:szCs w:val="24"/>
        </w:rPr>
      </w:pPr>
    </w:p>
    <w:p w14:paraId="5F6FB698" w14:textId="77777777" w:rsidR="00661C59" w:rsidRPr="002121FB" w:rsidRDefault="00661C59" w:rsidP="00661C59">
      <w:pPr>
        <w:jc w:val="both"/>
        <w:rPr>
          <w:rFonts w:ascii="Times New Roman" w:hAnsi="Times New Roman" w:cs="Times New Roman"/>
          <w:sz w:val="24"/>
          <w:szCs w:val="24"/>
        </w:rPr>
      </w:pPr>
    </w:p>
    <w:p w14:paraId="5BBCE02D" w14:textId="77777777" w:rsidR="00661C59" w:rsidRPr="002121FB" w:rsidRDefault="00661C59" w:rsidP="00661C59">
      <w:pPr>
        <w:jc w:val="both"/>
        <w:rPr>
          <w:rFonts w:ascii="Times New Roman" w:hAnsi="Times New Roman" w:cs="Times New Roman"/>
          <w:sz w:val="24"/>
          <w:szCs w:val="24"/>
        </w:rPr>
      </w:pPr>
    </w:p>
    <w:p w14:paraId="77F0FAF5"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За синдикалну организацију                           За синдикалну организацију</w:t>
      </w:r>
    </w:p>
    <w:p w14:paraId="72D87652"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ПО „Пчелица“                                самосталног синдиката ПУ„Пчелица“</w:t>
      </w:r>
    </w:p>
    <w:p w14:paraId="75402896" w14:textId="77777777" w:rsidR="00661C59" w:rsidRPr="002121FB" w:rsidRDefault="00661C59" w:rsidP="00661C59">
      <w:pPr>
        <w:jc w:val="both"/>
        <w:rPr>
          <w:rFonts w:ascii="Times New Roman" w:hAnsi="Times New Roman" w:cs="Times New Roman"/>
          <w:sz w:val="24"/>
          <w:szCs w:val="24"/>
        </w:rPr>
      </w:pPr>
    </w:p>
    <w:p w14:paraId="39620BFD"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    _________________________                             __________________________</w:t>
      </w:r>
    </w:p>
    <w:p w14:paraId="0172A861" w14:textId="73DDA7C7" w:rsidR="00661C59" w:rsidRPr="002121FB" w:rsidRDefault="00C478E6" w:rsidP="00661C59">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661C59" w:rsidRPr="002121FB">
        <w:rPr>
          <w:rFonts w:ascii="Times New Roman" w:hAnsi="Times New Roman" w:cs="Times New Roman"/>
          <w:sz w:val="24"/>
          <w:szCs w:val="24"/>
        </w:rPr>
        <w:t xml:space="preserve">Звездан Зорић, председник                         </w:t>
      </w:r>
      <w:r>
        <w:rPr>
          <w:rFonts w:ascii="Times New Roman" w:hAnsi="Times New Roman" w:cs="Times New Roman"/>
          <w:sz w:val="24"/>
          <w:szCs w:val="24"/>
          <w:lang w:val="sr-Cyrl-RS"/>
        </w:rPr>
        <w:t xml:space="preserve">    </w:t>
      </w:r>
      <w:r w:rsidR="00661C59" w:rsidRPr="002121FB">
        <w:rPr>
          <w:rFonts w:ascii="Times New Roman" w:hAnsi="Times New Roman" w:cs="Times New Roman"/>
          <w:sz w:val="24"/>
          <w:szCs w:val="24"/>
        </w:rPr>
        <w:t>Ивана Павловић, председница</w:t>
      </w:r>
    </w:p>
    <w:p w14:paraId="26B23EF2" w14:textId="77777777" w:rsidR="00661C59" w:rsidRPr="002121FB" w:rsidRDefault="00661C59" w:rsidP="00661C59">
      <w:pPr>
        <w:jc w:val="both"/>
        <w:rPr>
          <w:rFonts w:ascii="Times New Roman" w:hAnsi="Times New Roman" w:cs="Times New Roman"/>
          <w:sz w:val="24"/>
          <w:szCs w:val="24"/>
        </w:rPr>
      </w:pPr>
    </w:p>
    <w:p w14:paraId="1F259C1D" w14:textId="77777777" w:rsidR="00661C59" w:rsidRPr="002121FB" w:rsidRDefault="00661C59" w:rsidP="00661C59">
      <w:pPr>
        <w:jc w:val="both"/>
        <w:rPr>
          <w:rFonts w:ascii="Times New Roman" w:hAnsi="Times New Roman" w:cs="Times New Roman"/>
          <w:sz w:val="24"/>
          <w:szCs w:val="24"/>
        </w:rPr>
      </w:pPr>
    </w:p>
    <w:p w14:paraId="00E2CD7B" w14:textId="77777777" w:rsidR="00661C59" w:rsidRPr="002121FB" w:rsidRDefault="00661C59" w:rsidP="00661C59">
      <w:pPr>
        <w:jc w:val="both"/>
        <w:rPr>
          <w:rFonts w:ascii="Times New Roman" w:hAnsi="Times New Roman" w:cs="Times New Roman"/>
          <w:sz w:val="24"/>
          <w:szCs w:val="24"/>
        </w:rPr>
      </w:pPr>
    </w:p>
    <w:p w14:paraId="17F1A7B6"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За Послодавца ПУ „Пчелица“                                        За Оснивача   </w:t>
      </w:r>
    </w:p>
    <w:p w14:paraId="2CBBBFE8" w14:textId="77777777" w:rsidR="00661C59" w:rsidRPr="002121FB" w:rsidRDefault="00661C59" w:rsidP="00661C59">
      <w:pPr>
        <w:jc w:val="both"/>
        <w:rPr>
          <w:rFonts w:ascii="Times New Roman" w:hAnsi="Times New Roman" w:cs="Times New Roman"/>
          <w:sz w:val="24"/>
          <w:szCs w:val="24"/>
        </w:rPr>
      </w:pPr>
    </w:p>
    <w:p w14:paraId="39BDF941" w14:textId="77777777" w:rsidR="00661C59"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_________________________                            __________________________</w:t>
      </w:r>
    </w:p>
    <w:p w14:paraId="16179008" w14:textId="08DCFEC7" w:rsidR="002E7973" w:rsidRPr="002121FB" w:rsidRDefault="00661C59" w:rsidP="00661C59">
      <w:pPr>
        <w:jc w:val="both"/>
        <w:rPr>
          <w:rFonts w:ascii="Times New Roman" w:hAnsi="Times New Roman" w:cs="Times New Roman"/>
          <w:sz w:val="24"/>
          <w:szCs w:val="24"/>
        </w:rPr>
      </w:pPr>
      <w:r w:rsidRPr="002121FB">
        <w:rPr>
          <w:rFonts w:ascii="Times New Roman" w:hAnsi="Times New Roman" w:cs="Times New Roman"/>
          <w:sz w:val="24"/>
          <w:szCs w:val="24"/>
        </w:rPr>
        <w:t xml:space="preserve">Биљана Цвјетић , директорица             </w:t>
      </w:r>
      <w:r w:rsidR="00C478E6">
        <w:rPr>
          <w:rFonts w:ascii="Times New Roman" w:hAnsi="Times New Roman" w:cs="Times New Roman"/>
          <w:sz w:val="24"/>
          <w:szCs w:val="24"/>
          <w:lang w:val="sr-Cyrl-RS"/>
        </w:rPr>
        <w:t xml:space="preserve">         </w:t>
      </w:r>
      <w:r w:rsidRPr="002121FB">
        <w:rPr>
          <w:rFonts w:ascii="Times New Roman" w:hAnsi="Times New Roman" w:cs="Times New Roman"/>
          <w:sz w:val="24"/>
          <w:szCs w:val="24"/>
        </w:rPr>
        <w:t xml:space="preserve">Илија Недић, Председник скупштине    </w:t>
      </w:r>
    </w:p>
    <w:sectPr w:rsidR="002E7973" w:rsidRPr="00212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9"/>
    <w:rsid w:val="0005500D"/>
    <w:rsid w:val="00071020"/>
    <w:rsid w:val="001823D5"/>
    <w:rsid w:val="002121FB"/>
    <w:rsid w:val="002A08B9"/>
    <w:rsid w:val="002E7973"/>
    <w:rsid w:val="0031385A"/>
    <w:rsid w:val="00481E1C"/>
    <w:rsid w:val="004A5BC4"/>
    <w:rsid w:val="00661C59"/>
    <w:rsid w:val="008560A3"/>
    <w:rsid w:val="009576FD"/>
    <w:rsid w:val="00A31107"/>
    <w:rsid w:val="00A42B71"/>
    <w:rsid w:val="00A92CA6"/>
    <w:rsid w:val="00B02D18"/>
    <w:rsid w:val="00C478E6"/>
    <w:rsid w:val="00CE05A3"/>
    <w:rsid w:val="00DB495C"/>
    <w:rsid w:val="00DD0DFF"/>
    <w:rsid w:val="00DF3BDE"/>
    <w:rsid w:val="00E06010"/>
    <w:rsid w:val="00FD2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3838"/>
  <w15:chartTrackingRefBased/>
  <w15:docId w15:val="{7B1FAC04-4BE8-421D-8A6B-D1985375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9893</Words>
  <Characters>56395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c:creator>
  <cp:keywords/>
  <dc:description/>
  <cp:lastModifiedBy>Korisnik sa statusom gosta</cp:lastModifiedBy>
  <cp:revision>2</cp:revision>
  <dcterms:created xsi:type="dcterms:W3CDTF">2021-10-04T13:47:00Z</dcterms:created>
  <dcterms:modified xsi:type="dcterms:W3CDTF">2021-10-04T13:47:00Z</dcterms:modified>
</cp:coreProperties>
</file>